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129B12F1" w:rsidR="00D511C1" w:rsidRPr="00B04E0E" w:rsidRDefault="00CA3F66" w:rsidP="003219B1">
      <w:pPr>
        <w:pStyle w:val="Heading1"/>
        <w:tabs>
          <w:tab w:val="clear" w:pos="3825"/>
        </w:tabs>
      </w:pPr>
      <w:r w:rsidRPr="00AB45E5">
        <w:t>Great Barrier Reef Marine Debris Management and Mitigation Grant</w:t>
      </w:r>
      <w:r>
        <w:t xml:space="preserve"> Opportunity</w:t>
      </w:r>
    </w:p>
    <w:p w14:paraId="51A82201" w14:textId="3D3E0C3D" w:rsidR="00D511C1" w:rsidRDefault="00DE7BC8" w:rsidP="00D511C1">
      <w:r w:rsidRPr="00E46E90">
        <w:t xml:space="preserve">Version </w:t>
      </w:r>
      <w:r w:rsidR="001B7C17">
        <w:t>Ju</w:t>
      </w:r>
      <w:r w:rsidR="003F2F8A">
        <w:t>ly</w:t>
      </w:r>
      <w:r w:rsidR="001B7C17">
        <w:t xml:space="preserve"> </w:t>
      </w:r>
      <w:r w:rsidR="00CA3F66">
        <w:t>2023</w:t>
      </w:r>
    </w:p>
    <w:p w14:paraId="2C361C2F" w14:textId="6C35DCB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CA3F66">
      <w:pPr>
        <w:pStyle w:val="Heading3introduction"/>
        <w:spacing w:before="240"/>
      </w:pPr>
      <w:r w:rsidRPr="005861AC">
        <w:t>Completing your application</w:t>
      </w:r>
    </w:p>
    <w:p w14:paraId="20528F32" w14:textId="76F31BAA" w:rsidR="00B355CB" w:rsidRPr="00B355CB" w:rsidRDefault="00B355CB" w:rsidP="00B355CB">
      <w:r w:rsidRPr="00B355CB">
        <w:t xml:space="preserve">The application consists of separate pages as shown in the navigation menu on the </w:t>
      </w:r>
      <w:r w:rsidR="00237115" w:rsidRPr="00B355CB">
        <w:t>left-hand</w:t>
      </w:r>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CA3F66">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CA3F66">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CA3F66">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CA3F66">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CA3F66">
          <w:headerReference w:type="even" r:id="rId17"/>
          <w:headerReference w:type="default" r:id="rId18"/>
          <w:headerReference w:type="first" r:id="rId19"/>
          <w:footerReference w:type="first" r:id="rId20"/>
          <w:pgSz w:w="11906" w:h="16838" w:code="9"/>
          <w:pgMar w:top="709" w:right="1418" w:bottom="1418" w:left="1701" w:header="426"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73E4839B" w14:textId="77777777" w:rsidR="00A40FEB" w:rsidRDefault="00A40FEB" w:rsidP="00A40FEB">
      <w:pPr>
        <w:pStyle w:val="ListBullet"/>
      </w:pPr>
      <w:r>
        <w:t>Indigenous Corporation Number</w:t>
      </w:r>
    </w:p>
    <w:p w14:paraId="2092B38D" w14:textId="77777777" w:rsidR="00A40FEB" w:rsidRDefault="00A40FEB" w:rsidP="00A40FEB">
      <w:pPr>
        <w:pStyle w:val="ListBullet"/>
      </w:pPr>
      <w:r>
        <w:t>Charity status</w:t>
      </w:r>
    </w:p>
    <w:p w14:paraId="657CDB54" w14:textId="77777777" w:rsidR="00CA3F66" w:rsidRDefault="00A40FEB" w:rsidP="002C2A37">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15DD1B7" w:rsidR="00A40FEB" w:rsidRDefault="00A40FEB" w:rsidP="00A40FEB">
      <w:pPr>
        <w:pStyle w:val="ListBullet"/>
      </w:pPr>
      <w:r>
        <w:t xml:space="preserve">Field 1 select - </w:t>
      </w:r>
      <w:r w:rsidR="00CA3F66" w:rsidRPr="00AB45E5">
        <w:t>Great Barrier Reef Marine Debris Management and Mitigation Grant</w:t>
      </w:r>
    </w:p>
    <w:p w14:paraId="7FB50500" w14:textId="4F6245F6" w:rsidR="00A40FEB" w:rsidRDefault="00A40FEB" w:rsidP="00A40FEB">
      <w:pPr>
        <w:pStyle w:val="ListBullet"/>
      </w:pPr>
      <w:r>
        <w:t xml:space="preserve">Field 2 select - </w:t>
      </w:r>
      <w:r w:rsidR="00CA3F66" w:rsidRPr="00AB45E5">
        <w:t>Great Barrier Reef Marine Debris Management and Mitigation Grant</w:t>
      </w:r>
    </w:p>
    <w:p w14:paraId="5E8DCA3C" w14:textId="77777777" w:rsidR="00A40FEB" w:rsidRDefault="00A40FEB" w:rsidP="00A40FEB">
      <w:pPr>
        <w:pStyle w:val="Normalexplanatory"/>
      </w:pPr>
      <w:r>
        <w:t>When you have selected the program, the following text will appear.</w:t>
      </w:r>
    </w:p>
    <w:p w14:paraId="508B8A8D" w14:textId="70E73B8F" w:rsidR="00CC13BF" w:rsidRPr="00CA3F66" w:rsidRDefault="00CC13BF" w:rsidP="00CC13BF">
      <w:pPr>
        <w:pStyle w:val="Normaltickboxlevel1"/>
      </w:pPr>
      <w:r w:rsidRPr="00CA3F66">
        <w:t xml:space="preserve">This grant opportunity will run over </w:t>
      </w:r>
      <w:r w:rsidR="00CA3F66" w:rsidRPr="00CA3F66">
        <w:t>7</w:t>
      </w:r>
      <w:r w:rsidRPr="00CA3F66">
        <w:t xml:space="preserve"> years</w:t>
      </w:r>
      <w:r w:rsidR="00CA3F66" w:rsidRPr="00CA3F66">
        <w:t xml:space="preserve"> </w:t>
      </w:r>
      <w:r w:rsidRPr="00CA3F66">
        <w:t xml:space="preserve">from </w:t>
      </w:r>
      <w:r w:rsidR="00CA3F66" w:rsidRPr="00CA3F66">
        <w:t>2023-24 to 2029-30</w:t>
      </w:r>
      <w:r w:rsidR="00736457">
        <w:t xml:space="preserve"> across two rounds</w:t>
      </w:r>
      <w:r w:rsidRPr="00CA3F66">
        <w:t xml:space="preserve">. </w:t>
      </w:r>
    </w:p>
    <w:p w14:paraId="144F125A" w14:textId="3259234E" w:rsidR="00CC13BF" w:rsidRPr="004D0ED1" w:rsidRDefault="00CC13BF" w:rsidP="00CC13BF">
      <w:pPr>
        <w:rPr>
          <w:highlight w:val="yellow"/>
        </w:rPr>
      </w:pPr>
      <w:r w:rsidRPr="00CA3F66">
        <w:t xml:space="preserve">The grant opportunity was announced as part of the </w:t>
      </w:r>
      <w:r w:rsidR="00CA3F66" w:rsidRPr="00CA3F66">
        <w:t xml:space="preserve">Reef </w:t>
      </w:r>
      <w:r w:rsidR="00CA3F66" w:rsidRPr="00B04885">
        <w:t xml:space="preserve">Protection </w:t>
      </w:r>
      <w:r w:rsidR="00CA3F66">
        <w:t>and Restoration Package</w:t>
      </w:r>
      <w:r w:rsidR="00C3527C">
        <w:t xml:space="preserve"> that</w:t>
      </w:r>
      <w:r w:rsidR="00CA3F66">
        <w:t xml:space="preserve"> </w:t>
      </w:r>
      <w:r w:rsidR="00CA3F66" w:rsidRPr="00B04885">
        <w:t xml:space="preserve">is </w:t>
      </w:r>
      <w:r w:rsidR="00CA3F66">
        <w:t>contributing to the implementation</w:t>
      </w:r>
      <w:r w:rsidR="00CA3F66" w:rsidRPr="00B04885">
        <w:t xml:space="preserve"> of the Reef 2050 Long-Term Sustainability Plan </w:t>
      </w:r>
      <w:r w:rsidR="00CA3F66">
        <w:t xml:space="preserve">2021-25 </w:t>
      </w:r>
      <w:r w:rsidR="00CA3F66" w:rsidRPr="00B04885">
        <w:t>(</w:t>
      </w:r>
      <w:hyperlink r:id="rId21" w:history="1">
        <w:r w:rsidR="00CA3F66" w:rsidRPr="00B04885">
          <w:rPr>
            <w:rStyle w:val="Hyperlink"/>
          </w:rPr>
          <w:t>Reef 2050</w:t>
        </w:r>
      </w:hyperlink>
      <w:r w:rsidR="00CA3F66" w:rsidRPr="00B04885">
        <w:t xml:space="preserve">) and </w:t>
      </w:r>
      <w:r w:rsidR="00CA3F66">
        <w:t>Reef Trust Outcome</w:t>
      </w:r>
      <w:r w:rsidR="00CA3F66" w:rsidRPr="00CA3F66">
        <w:t>s.</w:t>
      </w:r>
    </w:p>
    <w:p w14:paraId="5BF2D560" w14:textId="77777777" w:rsidR="00CA3F66" w:rsidRDefault="00CA3F66" w:rsidP="00CA3F66">
      <w:pPr>
        <w:spacing w:after="80"/>
      </w:pPr>
      <w:r w:rsidRPr="00077C3D">
        <w:t xml:space="preserve">The </w:t>
      </w:r>
      <w:r>
        <w:t>objectives of the program are to:</w:t>
      </w:r>
    </w:p>
    <w:p w14:paraId="0DF0BB64" w14:textId="77777777" w:rsidR="00CA3F66" w:rsidRDefault="00CA3F66" w:rsidP="00CA3F66">
      <w:pPr>
        <w:pStyle w:val="ListBullet"/>
        <w:spacing w:before="40" w:after="80"/>
        <w:ind w:left="357" w:hanging="357"/>
      </w:pPr>
      <w:r>
        <w:t>manage and reduce the threat of marine debris to species such as coral, turtles, dugongs and seabirds</w:t>
      </w:r>
    </w:p>
    <w:p w14:paraId="6751AAF1" w14:textId="77777777" w:rsidR="00CA3F66" w:rsidRDefault="00CA3F66" w:rsidP="00CA3F66">
      <w:pPr>
        <w:pStyle w:val="ListBullet"/>
        <w:spacing w:before="40" w:after="80"/>
        <w:ind w:left="357" w:hanging="357"/>
      </w:pPr>
      <w:r>
        <w:t>mitigate negative impacts on tourism, recreation and fishing (commercial and recreational) within the Great Barrier Reef</w:t>
      </w:r>
    </w:p>
    <w:p w14:paraId="4317C18F" w14:textId="77777777" w:rsidR="00CA3F66" w:rsidRDefault="00CA3F66" w:rsidP="00CA3F66">
      <w:pPr>
        <w:pStyle w:val="ListBullet"/>
        <w:spacing w:before="40" w:after="80"/>
        <w:ind w:left="357" w:hanging="357"/>
      </w:pPr>
      <w:r>
        <w:t>develop targeted education and awareness raising activities to prevent litter from entering Great Barrier Reef waterways</w:t>
      </w:r>
    </w:p>
    <w:p w14:paraId="016954E8" w14:textId="77777777" w:rsidR="00CA3F66" w:rsidRDefault="00CA3F66" w:rsidP="00CA3F66">
      <w:pPr>
        <w:pStyle w:val="ListBullet"/>
        <w:spacing w:before="40" w:after="80"/>
        <w:ind w:left="357" w:hanging="357"/>
      </w:pPr>
      <w:r>
        <w:t>encourage greater community participation and involvement, including with First Nations peoples</w:t>
      </w:r>
    </w:p>
    <w:p w14:paraId="40EB0679" w14:textId="77777777" w:rsidR="00CA3F66" w:rsidRDefault="00CA3F66" w:rsidP="00CA3F66">
      <w:pPr>
        <w:pStyle w:val="ListBullet"/>
        <w:spacing w:before="40" w:after="80"/>
        <w:ind w:left="357" w:hanging="357"/>
      </w:pPr>
      <w:r>
        <w:t>inform and contribute to wider plastic management and mitigation strategic policy for state and/or national scale implementation.</w:t>
      </w:r>
    </w:p>
    <w:p w14:paraId="7FC42AFE" w14:textId="31699E7E" w:rsidR="00CC13BF" w:rsidRDefault="00CC13BF" w:rsidP="00CC13BF">
      <w:r w:rsidRPr="00CA3F66">
        <w:t>The maximum grant amount is $</w:t>
      </w:r>
      <w:r w:rsidR="00CA3F66" w:rsidRPr="00CA3F66">
        <w:t>3.5 million</w:t>
      </w:r>
      <w:r w:rsidRPr="00CA3F66">
        <w:t>.</w:t>
      </w:r>
      <w:r>
        <w:t xml:space="preserve"> </w:t>
      </w:r>
    </w:p>
    <w:p w14:paraId="05C4C8AB" w14:textId="2AA78A27"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35675618" w:rsidR="00A40FEB" w:rsidRPr="00CA3F66" w:rsidRDefault="00A40FEB" w:rsidP="00A40FEB">
      <w:r w:rsidRPr="00CA3F66">
        <w:t xml:space="preserve">You may submit your application at any time up until 5.00pm AEST on </w:t>
      </w:r>
      <w:r w:rsidR="00913A03" w:rsidRPr="00913A03">
        <w:t>1</w:t>
      </w:r>
      <w:r w:rsidR="003F2F8A">
        <w:t>1</w:t>
      </w:r>
      <w:r w:rsidR="00913A03" w:rsidRPr="00913A03">
        <w:t xml:space="preserve"> August 2023</w:t>
      </w:r>
      <w:r w:rsidRPr="00913A03">
        <w:t xml:space="preserve">. </w:t>
      </w:r>
      <w:r w:rsidR="00AD4BF4" w:rsidRPr="00CA3F66">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A62D8E0" w:rsidR="0096090D" w:rsidRDefault="00193F0F" w:rsidP="0096090D">
      <w:pPr>
        <w:tabs>
          <w:tab w:val="left" w:pos="6237"/>
          <w:tab w:val="left" w:pos="7938"/>
        </w:tabs>
      </w:pPr>
      <w:r>
        <w:t xml:space="preserve">We will ask you the following questions to establish your eligibility for the </w:t>
      </w:r>
      <w:r w:rsidR="003929DF">
        <w:t>Great Barrier Reef Marine Debris Management and Mitigation</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65D9FB1" w:rsidR="00193F0F" w:rsidRPr="00CA3F66" w:rsidRDefault="00502579" w:rsidP="00CA3F66">
      <w:pPr>
        <w:pStyle w:val="ListBullet"/>
        <w:numPr>
          <w:ilvl w:val="0"/>
          <w:numId w:val="0"/>
        </w:numPr>
        <w:ind w:left="360" w:hanging="360"/>
      </w:pPr>
      <w:r w:rsidRPr="00CA3F66">
        <w:t>Select which type of entity your organisation is.</w:t>
      </w:r>
      <w:r w:rsidR="000B6DC2" w:rsidRPr="00CA3F66">
        <w:t xml:space="preserve"> </w:t>
      </w:r>
      <w:r w:rsidR="000B6DC2" w:rsidRPr="00CA3F66">
        <w:rPr>
          <w:color w:val="FF0000"/>
        </w:rPr>
        <w:t>*</w:t>
      </w:r>
    </w:p>
    <w:p w14:paraId="28D8C91F" w14:textId="2B3EAD7C" w:rsidR="00255E4E" w:rsidRPr="00CA3F66" w:rsidRDefault="00CA3F66" w:rsidP="00CA3F66">
      <w:pPr>
        <w:pStyle w:val="ListBullet"/>
        <w:spacing w:before="40" w:after="80"/>
        <w:ind w:left="357" w:hanging="357"/>
      </w:pPr>
      <w:r>
        <w:t>an entity incorporated in Australia</w:t>
      </w:r>
    </w:p>
    <w:p w14:paraId="6A1C60D2" w14:textId="77777777" w:rsidR="00CA3F66" w:rsidRDefault="00CA3F66" w:rsidP="00CA3F66">
      <w:pPr>
        <w:pStyle w:val="ListBullet"/>
        <w:spacing w:before="40" w:after="80"/>
        <w:ind w:left="357" w:hanging="357"/>
      </w:pPr>
      <w:r w:rsidRPr="00510C89">
        <w:t xml:space="preserve">an Aboriginal and Torres Strait Islander Corporation registered under the </w:t>
      </w:r>
      <w:r w:rsidRPr="009F209A">
        <w:rPr>
          <w:i/>
        </w:rPr>
        <w:t xml:space="preserve">Corporations (Aboriginal and Torres Strait Islander) Act 2006 </w:t>
      </w:r>
      <w:r w:rsidRPr="006D3729">
        <w:t>(Cth)</w:t>
      </w:r>
    </w:p>
    <w:p w14:paraId="5DBB3DE4" w14:textId="77777777" w:rsidR="00CA3F66" w:rsidRDefault="00CA3F66" w:rsidP="00CA3F66">
      <w:pPr>
        <w:pStyle w:val="ListBullet"/>
        <w:spacing w:before="40" w:after="80"/>
        <w:ind w:left="357" w:hanging="357"/>
      </w:pPr>
      <w:r w:rsidRPr="000A271A">
        <w:t>an incorporated association</w:t>
      </w:r>
    </w:p>
    <w:p w14:paraId="7342395A" w14:textId="77777777" w:rsidR="00CA3F66" w:rsidRDefault="00CA3F66" w:rsidP="00CA3F66">
      <w:pPr>
        <w:pStyle w:val="ListBullet"/>
        <w:spacing w:before="40" w:after="80"/>
        <w:ind w:left="357" w:hanging="357"/>
      </w:pPr>
      <w:r>
        <w:t>an incorporated not for profit organisation</w:t>
      </w:r>
    </w:p>
    <w:p w14:paraId="4E9F369E" w14:textId="6305279A" w:rsidR="00CA3F66" w:rsidRDefault="00CA3F66" w:rsidP="00CA3F66">
      <w:pPr>
        <w:pStyle w:val="ListBullet"/>
        <w:spacing w:before="40" w:after="80"/>
        <w:ind w:left="357" w:hanging="357"/>
      </w:pPr>
      <w:r>
        <w:t xml:space="preserve">a publicly funded research organisation (PFRO) as defined in section </w:t>
      </w:r>
      <w:r>
        <w:fldChar w:fldCharType="begin" w:fldLock="1"/>
      </w:r>
      <w:r>
        <w:instrText xml:space="preserve"> REF _Ref17466953 \r \h </w:instrText>
      </w:r>
      <w:r>
        <w:fldChar w:fldCharType="separate"/>
      </w:r>
      <w:r>
        <w:t>14</w:t>
      </w:r>
      <w:r>
        <w:fldChar w:fldCharType="end"/>
      </w:r>
      <w:r>
        <w:t xml:space="preserve"> </w:t>
      </w:r>
      <w:r w:rsidR="00736457">
        <w:t>of the grant opportunity guidelines</w:t>
      </w:r>
    </w:p>
    <w:p w14:paraId="45814EBC" w14:textId="47D0B718" w:rsidR="002475E1" w:rsidRDefault="00CA3F66" w:rsidP="00CA3F66">
      <w:pPr>
        <w:pStyle w:val="ListBullet"/>
        <w:spacing w:before="40" w:after="80"/>
        <w:ind w:left="357" w:hanging="357"/>
      </w:pPr>
      <w:r>
        <w:t xml:space="preserve">an Australian local government agency or body as defined in section </w:t>
      </w:r>
      <w:r>
        <w:fldChar w:fldCharType="begin" w:fldLock="1"/>
      </w:r>
      <w:r>
        <w:instrText xml:space="preserve"> REF _Ref17466953 \r \h </w:instrText>
      </w:r>
      <w:r>
        <w:fldChar w:fldCharType="separate"/>
      </w:r>
      <w:r>
        <w:t>14</w:t>
      </w:r>
      <w:r>
        <w:fldChar w:fldCharType="end"/>
      </w:r>
      <w:r w:rsidR="00736457">
        <w:t xml:space="preserve"> of the grant opportunity guidelines</w:t>
      </w:r>
    </w:p>
    <w:p w14:paraId="4CFF2E3A" w14:textId="73C8E88F" w:rsidR="00CA3F66" w:rsidRPr="006B3023" w:rsidRDefault="002475E1" w:rsidP="00CA3F66">
      <w:pPr>
        <w:pStyle w:val="ListBullet"/>
        <w:spacing w:before="40" w:after="80"/>
        <w:ind w:left="357" w:hanging="357"/>
      </w:pPr>
      <w:r>
        <w:t>none of the above</w:t>
      </w:r>
    </w:p>
    <w:p w14:paraId="6D36F16F" w14:textId="672A919A" w:rsidR="00193F0F" w:rsidRDefault="00824500" w:rsidP="00193F0F">
      <w:pPr>
        <w:pStyle w:val="Normalexplanatory"/>
      </w:pPr>
      <w:r>
        <w:t xml:space="preserve">You must select one of the eligible options from a </w:t>
      </w:r>
      <w:r w:rsidR="004111AC">
        <w:t>drop-down</w:t>
      </w:r>
      <w:r>
        <w:t xml:space="preserve"> me</w:t>
      </w:r>
      <w:r w:rsidR="00543F82">
        <w:t>nu to proceed to next question.</w:t>
      </w:r>
    </w:p>
    <w:p w14:paraId="6FD91766" w14:textId="3ECC76D1" w:rsidR="00193F0F" w:rsidRPr="00CA3F66" w:rsidRDefault="002475E1" w:rsidP="00CA3F66">
      <w:pPr>
        <w:pStyle w:val="ListBullet"/>
        <w:numPr>
          <w:ilvl w:val="0"/>
          <w:numId w:val="0"/>
        </w:numPr>
        <w:spacing w:before="40" w:after="80"/>
      </w:pPr>
      <w:r>
        <w:t>Do you confirm your project does not</w:t>
      </w:r>
      <w:r w:rsidR="00CA3F66">
        <w:t xml:space="preserve"> </w:t>
      </w:r>
      <w:r w:rsidR="00CA3F66" w:rsidRPr="00B04885">
        <w:t>duplicate other Commonwealth, state and territory government-funded management actions that are already underway in the location you are proposing to undertake activities</w:t>
      </w:r>
      <w:r w:rsidR="00CA3F66">
        <w:t>?</w:t>
      </w:r>
      <w:r w:rsidR="000B6DC2" w:rsidRPr="000B6DC2">
        <w:rPr>
          <w:color w:val="FF0000"/>
        </w:rPr>
        <w:t>*</w:t>
      </w:r>
    </w:p>
    <w:p w14:paraId="5482A194" w14:textId="2DD891C1" w:rsidR="00CA3F66" w:rsidRPr="00CA3F66" w:rsidRDefault="00CA3F66" w:rsidP="00CA3F66">
      <w:pPr>
        <w:pStyle w:val="ListBullet"/>
        <w:numPr>
          <w:ilvl w:val="0"/>
          <w:numId w:val="0"/>
        </w:numPr>
        <w:spacing w:before="40" w:after="80"/>
      </w:pPr>
      <w:r w:rsidRPr="00CA3F66">
        <w:t xml:space="preserve">Yes </w:t>
      </w:r>
    </w:p>
    <w:p w14:paraId="685C5D4C" w14:textId="11D7680E" w:rsidR="00CA3F66" w:rsidRPr="00CA3F66" w:rsidRDefault="00CA3F66" w:rsidP="00CA3F66">
      <w:pPr>
        <w:pStyle w:val="ListBullet"/>
        <w:numPr>
          <w:ilvl w:val="0"/>
          <w:numId w:val="0"/>
        </w:numPr>
        <w:spacing w:before="40" w:after="80"/>
      </w:pPr>
      <w:r w:rsidRPr="00CA3F66">
        <w:t>No</w:t>
      </w:r>
    </w:p>
    <w:p w14:paraId="7663896E" w14:textId="7B074E5E" w:rsidR="00193F0F" w:rsidRDefault="00193F0F" w:rsidP="00193F0F">
      <w:pPr>
        <w:pStyle w:val="Normalexplanatory"/>
      </w:pPr>
      <w:r>
        <w:t xml:space="preserve">You must answer </w:t>
      </w:r>
      <w:r w:rsidR="002475E1">
        <w:t xml:space="preserve">yes </w:t>
      </w:r>
      <w:r>
        <w:t>to proceed to next question.</w:t>
      </w:r>
    </w:p>
    <w:p w14:paraId="01004951" w14:textId="73A98841" w:rsidR="00CA3F66" w:rsidRDefault="00CA3F66" w:rsidP="00CA3F66">
      <w:pPr>
        <w:pStyle w:val="ListBullet"/>
        <w:numPr>
          <w:ilvl w:val="0"/>
          <w:numId w:val="0"/>
        </w:numPr>
        <w:spacing w:before="40" w:after="80"/>
        <w:rPr>
          <w:i/>
        </w:rPr>
      </w:pPr>
      <w:r>
        <w:t>Will your project contribute</w:t>
      </w:r>
      <w:r w:rsidR="00C3527C">
        <w:t xml:space="preserve"> to</w:t>
      </w:r>
      <w:r>
        <w:t xml:space="preserve"> and collaborate with other Commonwealth programs and initiatives, including but not limited to, </w:t>
      </w:r>
      <w:r w:rsidR="00736457">
        <w:t>the Department of Climate Change, Energy, the Environment and Water</w:t>
      </w:r>
      <w:r w:rsidR="00D96ACC">
        <w:t>’s</w:t>
      </w:r>
      <w:r w:rsidR="00736457">
        <w:t xml:space="preserve"> (</w:t>
      </w:r>
      <w:r>
        <w:t>DCCEEW</w:t>
      </w:r>
      <w:r w:rsidR="00736457">
        <w:t>)</w:t>
      </w:r>
      <w:r>
        <w:t xml:space="preserve"> </w:t>
      </w:r>
      <w:r w:rsidRPr="00391C53">
        <w:rPr>
          <w:i/>
        </w:rPr>
        <w:t xml:space="preserve">National </w:t>
      </w:r>
      <w:r w:rsidR="00D96ACC">
        <w:rPr>
          <w:i/>
        </w:rPr>
        <w:t>P</w:t>
      </w:r>
      <w:r w:rsidR="00D96ACC" w:rsidRPr="00391C53">
        <w:rPr>
          <w:i/>
        </w:rPr>
        <w:t xml:space="preserve">lastic </w:t>
      </w:r>
      <w:r w:rsidR="00D96ACC">
        <w:rPr>
          <w:i/>
        </w:rPr>
        <w:t>P</w:t>
      </w:r>
      <w:r w:rsidRPr="00391C53">
        <w:rPr>
          <w:i/>
        </w:rPr>
        <w:t xml:space="preserve">ollution </w:t>
      </w:r>
      <w:r w:rsidR="00D96ACC">
        <w:rPr>
          <w:i/>
        </w:rPr>
        <w:t>M</w:t>
      </w:r>
      <w:r w:rsidRPr="00391C53">
        <w:rPr>
          <w:i/>
        </w:rPr>
        <w:t xml:space="preserve">onitoring </w:t>
      </w:r>
      <w:r w:rsidR="00D96ACC">
        <w:rPr>
          <w:i/>
        </w:rPr>
        <w:t>and</w:t>
      </w:r>
      <w:r w:rsidR="00D96ACC" w:rsidRPr="00391C53">
        <w:rPr>
          <w:i/>
        </w:rPr>
        <w:t xml:space="preserve"> </w:t>
      </w:r>
      <w:r w:rsidR="00D96ACC">
        <w:rPr>
          <w:i/>
        </w:rPr>
        <w:t>S</w:t>
      </w:r>
      <w:r w:rsidRPr="00391C53">
        <w:rPr>
          <w:i/>
        </w:rPr>
        <w:t xml:space="preserve">torm </w:t>
      </w:r>
      <w:r w:rsidR="00D96ACC">
        <w:rPr>
          <w:i/>
        </w:rPr>
        <w:t>W</w:t>
      </w:r>
      <w:r w:rsidRPr="00391C53">
        <w:rPr>
          <w:i/>
        </w:rPr>
        <w:t xml:space="preserve">ater </w:t>
      </w:r>
      <w:r w:rsidR="00D96ACC">
        <w:rPr>
          <w:i/>
        </w:rPr>
        <w:t>P</w:t>
      </w:r>
      <w:r w:rsidRPr="00391C53">
        <w:rPr>
          <w:i/>
        </w:rPr>
        <w:t>roject</w:t>
      </w:r>
      <w:r>
        <w:rPr>
          <w:i/>
        </w:rPr>
        <w:t>?</w:t>
      </w:r>
    </w:p>
    <w:p w14:paraId="3A6001EC" w14:textId="6002D6C8" w:rsidR="00CA3F66" w:rsidRPr="00CA3F66" w:rsidRDefault="00CA3F66" w:rsidP="00CA3F66">
      <w:pPr>
        <w:pStyle w:val="ListBullet"/>
        <w:numPr>
          <w:ilvl w:val="0"/>
          <w:numId w:val="0"/>
        </w:numPr>
        <w:spacing w:before="40" w:after="80"/>
        <w:rPr>
          <w:iCs/>
        </w:rPr>
      </w:pPr>
      <w:r w:rsidRPr="00CA3F66">
        <w:rPr>
          <w:iCs/>
        </w:rPr>
        <w:t>Yes</w:t>
      </w:r>
    </w:p>
    <w:p w14:paraId="67F6AEC4" w14:textId="4FF9DF6A" w:rsidR="00CA3F66" w:rsidRPr="00CA3F66" w:rsidRDefault="00CA3F66" w:rsidP="00CA3F66">
      <w:pPr>
        <w:pStyle w:val="ListBullet"/>
        <w:numPr>
          <w:ilvl w:val="0"/>
          <w:numId w:val="0"/>
        </w:numPr>
        <w:spacing w:before="40" w:after="80"/>
        <w:rPr>
          <w:iCs/>
        </w:rPr>
      </w:pPr>
      <w:r w:rsidRPr="00CA3F66">
        <w:rPr>
          <w:iCs/>
        </w:rPr>
        <w:t>No</w:t>
      </w:r>
    </w:p>
    <w:p w14:paraId="7B1E09C7" w14:textId="34AFDE45" w:rsidR="00193F0F" w:rsidRDefault="00D06586" w:rsidP="00193F0F">
      <w:pPr>
        <w:pStyle w:val="Normalexplanatory"/>
      </w:pPr>
      <w:r>
        <w:t>You must answer yes</w:t>
      </w:r>
      <w:r w:rsidR="00193F0F">
        <w:t xml:space="preserve"> to </w:t>
      </w:r>
      <w:r w:rsidR="00CA3F66">
        <w:t>the</w:t>
      </w:r>
      <w:r w:rsidR="00193F0F">
        <w:t xml:space="preserve"> question to proceed to next </w:t>
      </w:r>
      <w:r w:rsidR="00CA3F66">
        <w:t>section</w:t>
      </w:r>
      <w:r w:rsidR="00193F0F">
        <w:t>.</w:t>
      </w:r>
    </w:p>
    <w:p w14:paraId="4A5BE07C" w14:textId="3913A6D6" w:rsidR="001D6CE4" w:rsidRDefault="001D6CE4" w:rsidP="004D0ED1">
      <w:pPr>
        <w:pStyle w:val="Normalexplanatory"/>
      </w:pP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511D1D5E" w:rsidR="00193F0F" w:rsidRDefault="005E483D" w:rsidP="005E483D">
      <w:pPr>
        <w:pStyle w:val="Normalexplanatory"/>
      </w:pPr>
      <w:r>
        <w:t xml:space="preserve">When you start typing the address in the field you can select the correct one from the </w:t>
      </w:r>
      <w:r w:rsidR="004111AC">
        <w:t>drop-down</w:t>
      </w:r>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D4AB021" w:rsidR="005E483D" w:rsidRDefault="005E483D" w:rsidP="005E483D">
      <w:pPr>
        <w:pStyle w:val="Normalexplanatory"/>
      </w:pPr>
      <w:r>
        <w:t xml:space="preserve">When you start typing the address in the field you can select the correct one from the </w:t>
      </w:r>
      <w:r w:rsidR="004111AC">
        <w:t>drop-down</w:t>
      </w:r>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2"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1431E4E6"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9F5163" w:rsidRPr="00913A03">
        <w:t>contribute to</w:t>
      </w:r>
      <w:r w:rsidRPr="00913A03">
        <w:t xml:space="preserve"> </w:t>
      </w:r>
      <w:r w:rsidR="000E3277" w:rsidRPr="00913A03">
        <w:t xml:space="preserve">better environmental outcomes </w:t>
      </w:r>
      <w:r w:rsidR="00906AC2" w:rsidRPr="00913A03">
        <w:t>for</w:t>
      </w:r>
      <w:r w:rsidR="000E3277" w:rsidRPr="00913A03">
        <w:t xml:space="preserve"> the Great Barrier Reef.</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91EBE75" w:rsidR="003B792F" w:rsidRDefault="003B792F" w:rsidP="003B792F">
      <w:pPr>
        <w:pStyle w:val="Normalexplanatory"/>
      </w:pPr>
      <w:r>
        <w:t xml:space="preserve">Your response is limited to 5000 characters including spaces and does not support formatting. </w:t>
      </w:r>
    </w:p>
    <w:p w14:paraId="0C94D35E" w14:textId="5593A0A1" w:rsidR="003B792F" w:rsidRPr="00824887" w:rsidRDefault="003B792F" w:rsidP="003B792F">
      <w:r w:rsidRPr="000E3277">
        <w:t>You must also provide a project plan which you should attach later in your application.</w:t>
      </w:r>
      <w:r w:rsidR="000E3277" w:rsidRPr="000E3277">
        <w:t xml:space="preserve"> </w:t>
      </w:r>
      <w:r w:rsidR="002E6EFF" w:rsidRPr="000E3277">
        <w:t>Refer to the grant opportunity guidelines for the requirement</w:t>
      </w:r>
      <w:r w:rsidR="004B3B47" w:rsidRPr="000E3277">
        <w:t>s</w:t>
      </w:r>
      <w:r w:rsidR="002E6EFF" w:rsidRPr="000E3277">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1038034C"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27B19213" w:rsidR="00B51D67" w:rsidRPr="00913A03" w:rsidRDefault="003929DF" w:rsidP="00B51D67">
      <w:pPr>
        <w:pStyle w:val="Heading3"/>
      </w:pPr>
      <w:r w:rsidRPr="00913A03">
        <w:t>Debris Data Analysis</w:t>
      </w:r>
    </w:p>
    <w:p w14:paraId="199C868D" w14:textId="6D01A473" w:rsidR="00EF741B" w:rsidRPr="00913A03" w:rsidRDefault="003929DF" w:rsidP="00B51D67">
      <w:pPr>
        <w:pStyle w:val="Normalexplanatory"/>
      </w:pPr>
      <w:r w:rsidRPr="00913A03">
        <w:t>This information will provide a benchmark for reporting</w:t>
      </w:r>
    </w:p>
    <w:p w14:paraId="730EBA9F" w14:textId="615BB069" w:rsidR="00861056" w:rsidRPr="00913A03" w:rsidRDefault="00861056" w:rsidP="00861056">
      <w:r w:rsidRPr="00913A03">
        <w:t>How will you collect, analys</w:t>
      </w:r>
      <w:r w:rsidR="00461CBC" w:rsidRPr="00913A03">
        <w:t xml:space="preserve">e </w:t>
      </w:r>
      <w:r w:rsidRPr="00913A03">
        <w:t>and report on marine debris collection and removal?</w:t>
      </w:r>
    </w:p>
    <w:p w14:paraId="6F9BA47C" w14:textId="14D89A04" w:rsidR="00861056" w:rsidRPr="00913A03" w:rsidRDefault="00861056" w:rsidP="00B51D67">
      <w:pPr>
        <w:pStyle w:val="Normalexplanatory"/>
      </w:pPr>
      <w:r w:rsidRPr="00913A03">
        <w:t>Your response is limited to 5000 characters including spaces and does not support formatting.</w:t>
      </w:r>
    </w:p>
    <w:p w14:paraId="63C4CDA8" w14:textId="5734A97E" w:rsidR="00CD18FB" w:rsidRDefault="00CD18FB" w:rsidP="00CD18FB">
      <w:pPr>
        <w:pStyle w:val="Heading3"/>
      </w:pPr>
      <w:r>
        <w:t>Project duration</w:t>
      </w:r>
    </w:p>
    <w:p w14:paraId="0180D922" w14:textId="7B17038F" w:rsidR="00041962" w:rsidRDefault="00041962" w:rsidP="00041962">
      <w:pPr>
        <w:pStyle w:val="Normalexplanatory"/>
      </w:pPr>
      <w:r w:rsidRPr="000E3277">
        <w:t>Your project must be completed in line with the dates provided in the grant opportunity guidelines.</w:t>
      </w:r>
    </w:p>
    <w:p w14:paraId="27EA0988" w14:textId="248B3DF4" w:rsidR="00BC6D60" w:rsidRDefault="00BC6D60" w:rsidP="00BC6D60">
      <w:pPr>
        <w:pStyle w:val="ListBullet"/>
      </w:pPr>
      <w:r>
        <w:lastRenderedPageBreak/>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75E27513" w14:textId="259893E5" w:rsidR="00BC6D60" w:rsidRDefault="00BC6D60" w:rsidP="00ED2D3B">
      <w:pPr>
        <w:pStyle w:val="Normalexplanatory"/>
      </w:pPr>
      <w:r>
        <w:t xml:space="preserve">Your project </w:t>
      </w:r>
      <w:r w:rsidR="000E3277">
        <w:t xml:space="preserve">must be completed by </w:t>
      </w:r>
      <w:r w:rsidR="00906AC2">
        <w:t xml:space="preserve">30 </w:t>
      </w:r>
      <w:r w:rsidR="004111AC">
        <w:t>March</w:t>
      </w:r>
      <w:r w:rsidR="004111AC" w:rsidRPr="000E3277">
        <w:t xml:space="preserve"> </w:t>
      </w:r>
      <w:r w:rsidR="000E3277" w:rsidRPr="000E3277">
        <w:t>2027</w:t>
      </w:r>
      <w:r>
        <w:t xml:space="preserve">. </w:t>
      </w:r>
    </w:p>
    <w:p w14:paraId="228A58DB" w14:textId="2DD02130" w:rsidR="00B51D67" w:rsidRPr="000E3277" w:rsidRDefault="00CD18FB" w:rsidP="00B51D67">
      <w:pPr>
        <w:pStyle w:val="Heading3"/>
      </w:pPr>
      <w:r w:rsidRPr="000E3277">
        <w:t>Proje</w:t>
      </w:r>
      <w:r w:rsidR="008F48A4" w:rsidRPr="000E3277">
        <w:t>ct</w:t>
      </w:r>
      <w:r w:rsidRPr="000E3277">
        <w:t xml:space="preserve"> m</w:t>
      </w:r>
      <w:r w:rsidR="00B51D67" w:rsidRPr="000E3277">
        <w:t>ilestones</w:t>
      </w:r>
    </w:p>
    <w:p w14:paraId="6FD44DB0" w14:textId="790D2AB0" w:rsidR="00B51D67" w:rsidRDefault="00924E48" w:rsidP="00B51D67">
      <w:r>
        <w:t xml:space="preserve">Provide details on the project milestones including the key activities occurring at each milestone. </w:t>
      </w:r>
    </w:p>
    <w:p w14:paraId="18FED7ED" w14:textId="35A2A978" w:rsidR="00924E48" w:rsidRDefault="00924E48" w:rsidP="00924E48">
      <w:pPr>
        <w:pStyle w:val="Normalexplanatory"/>
      </w:pPr>
      <w:r>
        <w:t xml:space="preserve">The milestone start and end dates must be between the project start and end dates. </w:t>
      </w:r>
      <w:r w:rsidR="00AB0D6E">
        <w:t>You can enter a maximum of 10 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18BFBEE"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r w:rsidR="00D96ACC">
        <w:rPr>
          <w:lang w:eastAsia="en-AU"/>
        </w:rPr>
        <w:t>undertaken,</w:t>
      </w:r>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r w:rsidR="00D96ACC">
        <w:rPr>
          <w:lang w:eastAsia="en-AU"/>
        </w:rPr>
        <w:t>sites,</w:t>
      </w:r>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19ABEFC" w14:textId="45EC208A" w:rsidR="00E06020" w:rsidRDefault="0020567F" w:rsidP="00405849">
      <w:r>
        <w:t>P</w:t>
      </w:r>
      <w:r w:rsidR="00954C0E">
        <w:t xml:space="preserve">rovide a summary of your </w:t>
      </w:r>
      <w:r w:rsidR="00954C0E" w:rsidRPr="000E327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42340C21" w:rsidR="00B51D67" w:rsidRPr="000E3277" w:rsidRDefault="00E06020" w:rsidP="00E06020">
      <w:pPr>
        <w:pStyle w:val="Normalexplanatory"/>
      </w:pPr>
      <w:r w:rsidRPr="000E3277">
        <w:t>You will also be required to attach a detailed project budget later in the application form</w:t>
      </w:r>
      <w:r w:rsidR="000E3277" w:rsidRPr="000E3277">
        <w:t xml:space="preserve">. </w:t>
      </w:r>
      <w:r w:rsidR="00990130" w:rsidRPr="000E3277">
        <w:t>Refer to the grant opportunity guidelines for the requirements of the budget.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EF21388" w:rsidR="007A7F44" w:rsidRDefault="00255A3B" w:rsidP="00255A3B">
            <w:r w:rsidRPr="000E3277">
              <w:t>Labour</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7BFBDBC6" w:rsidR="004537E2" w:rsidRPr="000E3277" w:rsidRDefault="007A7F44" w:rsidP="00405849">
            <w:r w:rsidRPr="000E3277">
              <w:t>20</w:t>
            </w:r>
            <w:r w:rsidR="000E3277" w:rsidRPr="000E3277">
              <w:t>23/24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76DE2BC" w:rsidR="004537E2" w:rsidRPr="000E3277" w:rsidRDefault="000E3277" w:rsidP="00405849">
            <w:r w:rsidRPr="000E3277">
              <w:t>2024/25</w:t>
            </w:r>
          </w:p>
        </w:tc>
        <w:tc>
          <w:tcPr>
            <w:tcW w:w="1976" w:type="dxa"/>
          </w:tcPr>
          <w:p w14:paraId="56D2DB64" w14:textId="45D3AFA5" w:rsidR="004537E2" w:rsidRDefault="00610C34" w:rsidP="00405849">
            <w:r>
              <w:t>$</w:t>
            </w:r>
          </w:p>
        </w:tc>
      </w:tr>
      <w:tr w:rsidR="000E3277" w14:paraId="36DCD1D3" w14:textId="77777777" w:rsidTr="00610C34">
        <w:trPr>
          <w:cantSplit/>
        </w:trPr>
        <w:tc>
          <w:tcPr>
            <w:tcW w:w="2265" w:type="dxa"/>
          </w:tcPr>
          <w:p w14:paraId="4B5228D4" w14:textId="77777777" w:rsidR="000E3277" w:rsidRDefault="000E3277" w:rsidP="00405849"/>
        </w:tc>
        <w:tc>
          <w:tcPr>
            <w:tcW w:w="2410" w:type="dxa"/>
          </w:tcPr>
          <w:p w14:paraId="29F5255C" w14:textId="77777777" w:rsidR="000E3277" w:rsidRDefault="000E3277" w:rsidP="00405849"/>
        </w:tc>
        <w:tc>
          <w:tcPr>
            <w:tcW w:w="2126" w:type="dxa"/>
          </w:tcPr>
          <w:p w14:paraId="3CA6F3D1" w14:textId="1BDD058D" w:rsidR="000E3277" w:rsidRPr="000E3277" w:rsidRDefault="000E3277" w:rsidP="00405849">
            <w:r w:rsidRPr="000E3277">
              <w:t>2025/26</w:t>
            </w:r>
          </w:p>
        </w:tc>
        <w:tc>
          <w:tcPr>
            <w:tcW w:w="1976" w:type="dxa"/>
          </w:tcPr>
          <w:p w14:paraId="6BE47802" w14:textId="0463611B" w:rsidR="000E3277" w:rsidRDefault="00461CBC" w:rsidP="00405849">
            <w:r>
              <w:t>$</w:t>
            </w:r>
          </w:p>
        </w:tc>
      </w:tr>
      <w:tr w:rsidR="000E3277" w14:paraId="20C46E8C" w14:textId="77777777" w:rsidTr="00610C34">
        <w:trPr>
          <w:cantSplit/>
        </w:trPr>
        <w:tc>
          <w:tcPr>
            <w:tcW w:w="2265" w:type="dxa"/>
          </w:tcPr>
          <w:p w14:paraId="0B5028A8" w14:textId="77777777" w:rsidR="000E3277" w:rsidRDefault="000E3277" w:rsidP="00405849"/>
        </w:tc>
        <w:tc>
          <w:tcPr>
            <w:tcW w:w="2410" w:type="dxa"/>
          </w:tcPr>
          <w:p w14:paraId="1D347180" w14:textId="77777777" w:rsidR="000E3277" w:rsidRDefault="000E3277" w:rsidP="00405849"/>
        </w:tc>
        <w:tc>
          <w:tcPr>
            <w:tcW w:w="2126" w:type="dxa"/>
          </w:tcPr>
          <w:p w14:paraId="7FF30560" w14:textId="7C009A70" w:rsidR="000E3277" w:rsidRPr="000E3277" w:rsidRDefault="000E3277" w:rsidP="00405849">
            <w:r w:rsidRPr="000E3277">
              <w:t>2026/27</w:t>
            </w:r>
          </w:p>
        </w:tc>
        <w:tc>
          <w:tcPr>
            <w:tcW w:w="1976" w:type="dxa"/>
          </w:tcPr>
          <w:p w14:paraId="292237D3" w14:textId="7390F025" w:rsidR="000E3277" w:rsidRDefault="00461CBC"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1401687C" w:rsidR="007A7F44" w:rsidRDefault="00E06020" w:rsidP="00E06020">
            <w:r w:rsidRPr="000E3277">
              <w:t>Contract</w:t>
            </w:r>
          </w:p>
        </w:tc>
        <w:tc>
          <w:tcPr>
            <w:tcW w:w="2126" w:type="dxa"/>
            <w:shd w:val="clear" w:color="auto" w:fill="F2F2F2" w:themeFill="background1" w:themeFillShade="F2"/>
          </w:tcPr>
          <w:p w14:paraId="3789BCCF" w14:textId="77777777" w:rsidR="007A7F44" w:rsidRPr="000E3277"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0E3277" w14:paraId="33D1E966" w14:textId="77777777" w:rsidTr="000A2C3B">
        <w:trPr>
          <w:cantSplit/>
        </w:trPr>
        <w:tc>
          <w:tcPr>
            <w:tcW w:w="2265" w:type="dxa"/>
          </w:tcPr>
          <w:p w14:paraId="1B1A7027" w14:textId="77777777" w:rsidR="000E3277" w:rsidRDefault="000E3277" w:rsidP="000A2C3B"/>
        </w:tc>
        <w:tc>
          <w:tcPr>
            <w:tcW w:w="2410" w:type="dxa"/>
          </w:tcPr>
          <w:p w14:paraId="604D45D5" w14:textId="77777777" w:rsidR="000E3277" w:rsidRDefault="000E3277" w:rsidP="000A2C3B"/>
        </w:tc>
        <w:tc>
          <w:tcPr>
            <w:tcW w:w="2126" w:type="dxa"/>
          </w:tcPr>
          <w:p w14:paraId="0F7CE907" w14:textId="77777777" w:rsidR="000E3277" w:rsidRPr="000E3277" w:rsidRDefault="000E3277" w:rsidP="000A2C3B">
            <w:r w:rsidRPr="000E3277">
              <w:t>2023/24</w:t>
            </w:r>
          </w:p>
        </w:tc>
        <w:tc>
          <w:tcPr>
            <w:tcW w:w="1976" w:type="dxa"/>
          </w:tcPr>
          <w:p w14:paraId="4604738E" w14:textId="77777777" w:rsidR="000E3277" w:rsidRDefault="000E3277" w:rsidP="000A2C3B">
            <w:r>
              <w:t xml:space="preserve">$ </w:t>
            </w:r>
          </w:p>
        </w:tc>
      </w:tr>
      <w:tr w:rsidR="000E3277" w14:paraId="51A793B3" w14:textId="77777777" w:rsidTr="000A2C3B">
        <w:trPr>
          <w:cantSplit/>
        </w:trPr>
        <w:tc>
          <w:tcPr>
            <w:tcW w:w="2265" w:type="dxa"/>
          </w:tcPr>
          <w:p w14:paraId="16F3CD97" w14:textId="77777777" w:rsidR="000E3277" w:rsidRDefault="000E3277" w:rsidP="000A2C3B"/>
        </w:tc>
        <w:tc>
          <w:tcPr>
            <w:tcW w:w="2410" w:type="dxa"/>
          </w:tcPr>
          <w:p w14:paraId="2222E409" w14:textId="77777777" w:rsidR="000E3277" w:rsidRDefault="000E3277" w:rsidP="000A2C3B"/>
        </w:tc>
        <w:tc>
          <w:tcPr>
            <w:tcW w:w="2126" w:type="dxa"/>
          </w:tcPr>
          <w:p w14:paraId="2F93005E" w14:textId="77777777" w:rsidR="000E3277" w:rsidRPr="000E3277" w:rsidRDefault="000E3277" w:rsidP="000A2C3B">
            <w:r w:rsidRPr="000E3277">
              <w:t>2024/25</w:t>
            </w:r>
          </w:p>
        </w:tc>
        <w:tc>
          <w:tcPr>
            <w:tcW w:w="1976" w:type="dxa"/>
          </w:tcPr>
          <w:p w14:paraId="3581DA7C" w14:textId="77777777" w:rsidR="000E3277" w:rsidRDefault="000E3277" w:rsidP="000A2C3B">
            <w:r>
              <w:t>$</w:t>
            </w:r>
          </w:p>
        </w:tc>
      </w:tr>
      <w:tr w:rsidR="000E3277" w14:paraId="46AE9BA0" w14:textId="77777777" w:rsidTr="000A2C3B">
        <w:trPr>
          <w:cantSplit/>
        </w:trPr>
        <w:tc>
          <w:tcPr>
            <w:tcW w:w="2265" w:type="dxa"/>
          </w:tcPr>
          <w:p w14:paraId="24DA0CE6" w14:textId="77777777" w:rsidR="000E3277" w:rsidRDefault="000E3277" w:rsidP="000A2C3B"/>
        </w:tc>
        <w:tc>
          <w:tcPr>
            <w:tcW w:w="2410" w:type="dxa"/>
          </w:tcPr>
          <w:p w14:paraId="5C2DA959" w14:textId="77777777" w:rsidR="000E3277" w:rsidRDefault="000E3277" w:rsidP="000A2C3B"/>
        </w:tc>
        <w:tc>
          <w:tcPr>
            <w:tcW w:w="2126" w:type="dxa"/>
          </w:tcPr>
          <w:p w14:paraId="5EC69458" w14:textId="77777777" w:rsidR="000E3277" w:rsidRPr="000E3277" w:rsidRDefault="000E3277" w:rsidP="000A2C3B">
            <w:r w:rsidRPr="000E3277">
              <w:t>2025/26</w:t>
            </w:r>
          </w:p>
        </w:tc>
        <w:tc>
          <w:tcPr>
            <w:tcW w:w="1976" w:type="dxa"/>
          </w:tcPr>
          <w:p w14:paraId="0335EC15" w14:textId="158B8563" w:rsidR="000E3277" w:rsidRDefault="00461CBC" w:rsidP="000A2C3B">
            <w:r>
              <w:t>$</w:t>
            </w:r>
          </w:p>
        </w:tc>
      </w:tr>
      <w:tr w:rsidR="000E3277" w14:paraId="45207DDA" w14:textId="77777777" w:rsidTr="000A2C3B">
        <w:trPr>
          <w:cantSplit/>
        </w:trPr>
        <w:tc>
          <w:tcPr>
            <w:tcW w:w="2265" w:type="dxa"/>
          </w:tcPr>
          <w:p w14:paraId="3395133C" w14:textId="77777777" w:rsidR="000E3277" w:rsidRDefault="000E3277" w:rsidP="000A2C3B"/>
        </w:tc>
        <w:tc>
          <w:tcPr>
            <w:tcW w:w="2410" w:type="dxa"/>
          </w:tcPr>
          <w:p w14:paraId="790FA190" w14:textId="77777777" w:rsidR="000E3277" w:rsidRDefault="000E3277" w:rsidP="000A2C3B"/>
        </w:tc>
        <w:tc>
          <w:tcPr>
            <w:tcW w:w="2126" w:type="dxa"/>
          </w:tcPr>
          <w:p w14:paraId="67B5F710" w14:textId="77777777" w:rsidR="000E3277" w:rsidRPr="000E3277" w:rsidRDefault="000E3277" w:rsidP="000A2C3B">
            <w:r w:rsidRPr="000E3277">
              <w:t>2026/27</w:t>
            </w:r>
          </w:p>
        </w:tc>
        <w:tc>
          <w:tcPr>
            <w:tcW w:w="1976" w:type="dxa"/>
          </w:tcPr>
          <w:p w14:paraId="4AD4146D" w14:textId="2488E741" w:rsidR="000E3277" w:rsidRDefault="00461CBC" w:rsidP="000A2C3B">
            <w:r>
              <w:t>$</w:t>
            </w:r>
          </w:p>
        </w:tc>
      </w:tr>
      <w:tr w:rsidR="00461CBC" w14:paraId="553C80AA" w14:textId="77777777" w:rsidTr="00642505">
        <w:trPr>
          <w:cantSplit/>
        </w:trPr>
        <w:tc>
          <w:tcPr>
            <w:tcW w:w="2265" w:type="dxa"/>
            <w:shd w:val="clear" w:color="auto" w:fill="F2F2F2" w:themeFill="background1" w:themeFillShade="F2"/>
          </w:tcPr>
          <w:p w14:paraId="4546216D" w14:textId="7D224D07" w:rsidR="00461CBC" w:rsidRDefault="00461CBC" w:rsidP="007A7F44"/>
        </w:tc>
        <w:tc>
          <w:tcPr>
            <w:tcW w:w="2410" w:type="dxa"/>
            <w:shd w:val="clear" w:color="auto" w:fill="F2F2F2" w:themeFill="background1" w:themeFillShade="F2"/>
          </w:tcPr>
          <w:p w14:paraId="2E7D2911" w14:textId="45D39A05" w:rsidR="00461CBC" w:rsidRDefault="00461CBC" w:rsidP="007A7F44">
            <w:r>
              <w:t>Administrative Support (Up to 10 %</w:t>
            </w:r>
            <w:r w:rsidR="009F4DE3">
              <w:t xml:space="preserve"> of total eligible expenditure</w:t>
            </w:r>
            <w:r>
              <w:t>)</w:t>
            </w:r>
          </w:p>
        </w:tc>
        <w:tc>
          <w:tcPr>
            <w:tcW w:w="2126" w:type="dxa"/>
            <w:shd w:val="clear" w:color="auto" w:fill="F2F2F2" w:themeFill="background1" w:themeFillShade="F2"/>
          </w:tcPr>
          <w:p w14:paraId="129D3C2F" w14:textId="0E8E3BD0" w:rsidR="00461CBC" w:rsidRPr="000E3277" w:rsidRDefault="00461CBC" w:rsidP="007A7F44"/>
        </w:tc>
        <w:tc>
          <w:tcPr>
            <w:tcW w:w="1976" w:type="dxa"/>
            <w:shd w:val="clear" w:color="auto" w:fill="F2F2F2" w:themeFill="background1" w:themeFillShade="F2"/>
          </w:tcPr>
          <w:p w14:paraId="351A83BC" w14:textId="72E61532" w:rsidR="00461CBC" w:rsidRDefault="00461CBC" w:rsidP="007A7F44">
            <w:r>
              <w:t>$</w:t>
            </w:r>
          </w:p>
        </w:tc>
      </w:tr>
      <w:tr w:rsidR="00461CBC" w14:paraId="570B6C18" w14:textId="77777777" w:rsidTr="00610C34">
        <w:trPr>
          <w:cantSplit/>
        </w:trPr>
        <w:tc>
          <w:tcPr>
            <w:tcW w:w="2265" w:type="dxa"/>
          </w:tcPr>
          <w:p w14:paraId="4DA22F80" w14:textId="27499630" w:rsidR="00461CBC" w:rsidRDefault="00461CBC" w:rsidP="007A7F44"/>
        </w:tc>
        <w:tc>
          <w:tcPr>
            <w:tcW w:w="2410" w:type="dxa"/>
          </w:tcPr>
          <w:p w14:paraId="62051B43" w14:textId="77777777" w:rsidR="00461CBC" w:rsidRDefault="00461CBC" w:rsidP="007A7F44"/>
        </w:tc>
        <w:tc>
          <w:tcPr>
            <w:tcW w:w="2126" w:type="dxa"/>
          </w:tcPr>
          <w:p w14:paraId="78F3CA67" w14:textId="3B1D79CC" w:rsidR="00461CBC" w:rsidRPr="000E3277" w:rsidRDefault="00461CBC" w:rsidP="007A7F44">
            <w:r w:rsidRPr="000E3277">
              <w:t>2023/24</w:t>
            </w:r>
          </w:p>
        </w:tc>
        <w:tc>
          <w:tcPr>
            <w:tcW w:w="1976" w:type="dxa"/>
          </w:tcPr>
          <w:p w14:paraId="3BA8D54B" w14:textId="5EF62016" w:rsidR="00461CBC" w:rsidRDefault="00461CBC" w:rsidP="007A7F44">
            <w:r>
              <w:t xml:space="preserve">$ </w:t>
            </w:r>
          </w:p>
        </w:tc>
      </w:tr>
      <w:tr w:rsidR="00461CBC" w14:paraId="2760F6E6" w14:textId="77777777" w:rsidTr="00610C34">
        <w:trPr>
          <w:cantSplit/>
        </w:trPr>
        <w:tc>
          <w:tcPr>
            <w:tcW w:w="2265" w:type="dxa"/>
          </w:tcPr>
          <w:p w14:paraId="0241DEB4" w14:textId="505567A5" w:rsidR="00461CBC" w:rsidRDefault="00461CBC" w:rsidP="007A7F44"/>
        </w:tc>
        <w:tc>
          <w:tcPr>
            <w:tcW w:w="2410" w:type="dxa"/>
          </w:tcPr>
          <w:p w14:paraId="34095497" w14:textId="0D514121" w:rsidR="00461CBC" w:rsidRDefault="00461CBC" w:rsidP="007A7F44"/>
        </w:tc>
        <w:tc>
          <w:tcPr>
            <w:tcW w:w="2126" w:type="dxa"/>
          </w:tcPr>
          <w:p w14:paraId="64FEFD59" w14:textId="7CDFB198" w:rsidR="00461CBC" w:rsidRPr="000E3277" w:rsidRDefault="00461CBC" w:rsidP="007A7F44">
            <w:r w:rsidRPr="000E3277">
              <w:t>2024/25</w:t>
            </w:r>
          </w:p>
        </w:tc>
        <w:tc>
          <w:tcPr>
            <w:tcW w:w="1976" w:type="dxa"/>
          </w:tcPr>
          <w:p w14:paraId="254A1DAB" w14:textId="09006D73" w:rsidR="00461CBC" w:rsidRDefault="00461CBC" w:rsidP="007A7F44">
            <w:r>
              <w:t>$</w:t>
            </w:r>
          </w:p>
        </w:tc>
      </w:tr>
      <w:tr w:rsidR="00461CBC" w14:paraId="39B4E7D4" w14:textId="77777777" w:rsidTr="00642505">
        <w:trPr>
          <w:cantSplit/>
        </w:trPr>
        <w:tc>
          <w:tcPr>
            <w:tcW w:w="2265" w:type="dxa"/>
          </w:tcPr>
          <w:p w14:paraId="68E59DFC" w14:textId="77777777" w:rsidR="00461CBC" w:rsidRDefault="00461CBC" w:rsidP="0085782F"/>
        </w:tc>
        <w:tc>
          <w:tcPr>
            <w:tcW w:w="2410" w:type="dxa"/>
          </w:tcPr>
          <w:p w14:paraId="4BEAB3CC" w14:textId="707379A4" w:rsidR="00461CBC" w:rsidRDefault="00461CBC" w:rsidP="00E06020"/>
        </w:tc>
        <w:tc>
          <w:tcPr>
            <w:tcW w:w="2126" w:type="dxa"/>
          </w:tcPr>
          <w:p w14:paraId="06007E7E" w14:textId="190E7082" w:rsidR="00461CBC" w:rsidRPr="000E3277" w:rsidRDefault="00461CBC" w:rsidP="0085782F">
            <w:r w:rsidRPr="000E3277">
              <w:t>2025/26</w:t>
            </w:r>
          </w:p>
        </w:tc>
        <w:tc>
          <w:tcPr>
            <w:tcW w:w="1976" w:type="dxa"/>
          </w:tcPr>
          <w:p w14:paraId="5C015208" w14:textId="1A59A325" w:rsidR="00461CBC" w:rsidRDefault="00461CBC" w:rsidP="0085782F">
            <w:r>
              <w:t>$</w:t>
            </w:r>
          </w:p>
        </w:tc>
      </w:tr>
      <w:tr w:rsidR="00461CBC" w14:paraId="66D367AF" w14:textId="77777777" w:rsidTr="000A2C3B">
        <w:trPr>
          <w:cantSplit/>
        </w:trPr>
        <w:tc>
          <w:tcPr>
            <w:tcW w:w="2265" w:type="dxa"/>
          </w:tcPr>
          <w:p w14:paraId="0A88EF63" w14:textId="77777777" w:rsidR="00461CBC" w:rsidRDefault="00461CBC" w:rsidP="000A2C3B"/>
        </w:tc>
        <w:tc>
          <w:tcPr>
            <w:tcW w:w="2410" w:type="dxa"/>
          </w:tcPr>
          <w:p w14:paraId="42545E9D" w14:textId="77777777" w:rsidR="00461CBC" w:rsidRDefault="00461CBC" w:rsidP="000A2C3B"/>
        </w:tc>
        <w:tc>
          <w:tcPr>
            <w:tcW w:w="2126" w:type="dxa"/>
          </w:tcPr>
          <w:p w14:paraId="39BE88F9" w14:textId="0CDB0FB4" w:rsidR="00461CBC" w:rsidRPr="000E3277" w:rsidRDefault="00461CBC" w:rsidP="000A2C3B">
            <w:r w:rsidRPr="000E3277">
              <w:t>2026/27</w:t>
            </w:r>
          </w:p>
        </w:tc>
        <w:tc>
          <w:tcPr>
            <w:tcW w:w="1976" w:type="dxa"/>
          </w:tcPr>
          <w:p w14:paraId="5D998D6D" w14:textId="7BD484E6" w:rsidR="00461CBC" w:rsidRDefault="00461CBC" w:rsidP="000A2C3B">
            <w:r>
              <w:t>$</w:t>
            </w:r>
          </w:p>
        </w:tc>
      </w:tr>
      <w:tr w:rsidR="00461CBC" w14:paraId="67ED075E" w14:textId="77777777" w:rsidTr="00642505">
        <w:trPr>
          <w:cantSplit/>
        </w:trPr>
        <w:tc>
          <w:tcPr>
            <w:tcW w:w="2265" w:type="dxa"/>
            <w:shd w:val="clear" w:color="auto" w:fill="F2F2F2" w:themeFill="background1" w:themeFillShade="F2"/>
          </w:tcPr>
          <w:p w14:paraId="573DA3A7" w14:textId="77777777" w:rsidR="00461CBC" w:rsidRDefault="00461CBC" w:rsidP="000A2C3B"/>
        </w:tc>
        <w:tc>
          <w:tcPr>
            <w:tcW w:w="2410" w:type="dxa"/>
            <w:shd w:val="clear" w:color="auto" w:fill="F2F2F2" w:themeFill="background1" w:themeFillShade="F2"/>
          </w:tcPr>
          <w:p w14:paraId="72BC19E7" w14:textId="65C07B84" w:rsidR="00461CBC" w:rsidRDefault="00461CBC" w:rsidP="000A2C3B">
            <w:r>
              <w:t>Monitoring and Reporting (Up to 5 %</w:t>
            </w:r>
            <w:r w:rsidR="009F4DE3">
              <w:t xml:space="preserve"> of total eligible expenditure</w:t>
            </w:r>
            <w:r>
              <w:t>)</w:t>
            </w:r>
          </w:p>
        </w:tc>
        <w:tc>
          <w:tcPr>
            <w:tcW w:w="2126" w:type="dxa"/>
            <w:shd w:val="clear" w:color="auto" w:fill="F2F2F2" w:themeFill="background1" w:themeFillShade="F2"/>
          </w:tcPr>
          <w:p w14:paraId="353AA3C3" w14:textId="5F6BF4A3" w:rsidR="00461CBC" w:rsidRPr="000E3277" w:rsidRDefault="00461CBC" w:rsidP="000A2C3B"/>
        </w:tc>
        <w:tc>
          <w:tcPr>
            <w:tcW w:w="1976" w:type="dxa"/>
            <w:shd w:val="clear" w:color="auto" w:fill="F2F2F2" w:themeFill="background1" w:themeFillShade="F2"/>
          </w:tcPr>
          <w:p w14:paraId="25A93899" w14:textId="2E9C60A2" w:rsidR="00461CBC" w:rsidRDefault="00461CBC" w:rsidP="000A2C3B">
            <w:r>
              <w:t>$</w:t>
            </w:r>
          </w:p>
        </w:tc>
      </w:tr>
      <w:tr w:rsidR="00461CBC" w14:paraId="3623772C" w14:textId="77777777" w:rsidTr="000A2C3B">
        <w:trPr>
          <w:cantSplit/>
        </w:trPr>
        <w:tc>
          <w:tcPr>
            <w:tcW w:w="2265" w:type="dxa"/>
          </w:tcPr>
          <w:p w14:paraId="0B408D6C" w14:textId="77777777" w:rsidR="00461CBC" w:rsidRDefault="00461CBC" w:rsidP="000A2C3B"/>
        </w:tc>
        <w:tc>
          <w:tcPr>
            <w:tcW w:w="2410" w:type="dxa"/>
          </w:tcPr>
          <w:p w14:paraId="467E2DC5" w14:textId="77777777" w:rsidR="00461CBC" w:rsidRDefault="00461CBC" w:rsidP="000A2C3B"/>
        </w:tc>
        <w:tc>
          <w:tcPr>
            <w:tcW w:w="2126" w:type="dxa"/>
          </w:tcPr>
          <w:p w14:paraId="71AEA79E" w14:textId="250E635B" w:rsidR="00461CBC" w:rsidRPr="000E3277" w:rsidRDefault="00461CBC" w:rsidP="000A2C3B">
            <w:r w:rsidRPr="000E3277">
              <w:t>2023/24</w:t>
            </w:r>
          </w:p>
        </w:tc>
        <w:tc>
          <w:tcPr>
            <w:tcW w:w="1976" w:type="dxa"/>
          </w:tcPr>
          <w:p w14:paraId="54615C6C" w14:textId="34065E78" w:rsidR="00461CBC" w:rsidRDefault="00461CBC" w:rsidP="000A2C3B">
            <w:r>
              <w:t xml:space="preserve">$ </w:t>
            </w:r>
          </w:p>
        </w:tc>
      </w:tr>
      <w:tr w:rsidR="00461CBC" w14:paraId="57429CF9" w14:textId="77777777" w:rsidTr="000A2C3B">
        <w:trPr>
          <w:cantSplit/>
        </w:trPr>
        <w:tc>
          <w:tcPr>
            <w:tcW w:w="2265" w:type="dxa"/>
          </w:tcPr>
          <w:p w14:paraId="099FA7F5" w14:textId="77777777" w:rsidR="00461CBC" w:rsidRDefault="00461CBC" w:rsidP="000A2C3B"/>
        </w:tc>
        <w:tc>
          <w:tcPr>
            <w:tcW w:w="2410" w:type="dxa"/>
          </w:tcPr>
          <w:p w14:paraId="4CFB14BB" w14:textId="77777777" w:rsidR="00461CBC" w:rsidRDefault="00461CBC" w:rsidP="000A2C3B"/>
        </w:tc>
        <w:tc>
          <w:tcPr>
            <w:tcW w:w="2126" w:type="dxa"/>
          </w:tcPr>
          <w:p w14:paraId="575722A6" w14:textId="36660DBB" w:rsidR="00461CBC" w:rsidRPr="000E3277" w:rsidRDefault="00461CBC" w:rsidP="000A2C3B">
            <w:r w:rsidRPr="000E3277">
              <w:t>2024/25</w:t>
            </w:r>
          </w:p>
        </w:tc>
        <w:tc>
          <w:tcPr>
            <w:tcW w:w="1976" w:type="dxa"/>
          </w:tcPr>
          <w:p w14:paraId="44D9168B" w14:textId="0429952E" w:rsidR="00461CBC" w:rsidRDefault="00461CBC" w:rsidP="000A2C3B">
            <w:r>
              <w:t>$</w:t>
            </w:r>
          </w:p>
        </w:tc>
      </w:tr>
      <w:tr w:rsidR="00461CBC" w14:paraId="6B367870" w14:textId="77777777" w:rsidTr="00642505">
        <w:trPr>
          <w:cantSplit/>
        </w:trPr>
        <w:tc>
          <w:tcPr>
            <w:tcW w:w="2265" w:type="dxa"/>
          </w:tcPr>
          <w:p w14:paraId="4576D7C0" w14:textId="77777777" w:rsidR="00461CBC" w:rsidRDefault="00461CBC" w:rsidP="000A2C3B"/>
        </w:tc>
        <w:tc>
          <w:tcPr>
            <w:tcW w:w="2410" w:type="dxa"/>
          </w:tcPr>
          <w:p w14:paraId="7B3FC081" w14:textId="4A4CBBCF" w:rsidR="00461CBC" w:rsidRDefault="00461CBC" w:rsidP="000A2C3B"/>
        </w:tc>
        <w:tc>
          <w:tcPr>
            <w:tcW w:w="2126" w:type="dxa"/>
          </w:tcPr>
          <w:p w14:paraId="57C91A4F" w14:textId="7CCDD394" w:rsidR="00461CBC" w:rsidRPr="000E3277" w:rsidRDefault="00461CBC" w:rsidP="000A2C3B">
            <w:r w:rsidRPr="000E3277">
              <w:t>2025/26</w:t>
            </w:r>
          </w:p>
        </w:tc>
        <w:tc>
          <w:tcPr>
            <w:tcW w:w="1976" w:type="dxa"/>
          </w:tcPr>
          <w:p w14:paraId="590335DE" w14:textId="22FB702E" w:rsidR="00461CBC" w:rsidRDefault="00461CBC" w:rsidP="000A2C3B">
            <w:r>
              <w:t>$</w:t>
            </w:r>
          </w:p>
        </w:tc>
      </w:tr>
      <w:tr w:rsidR="00461CBC" w14:paraId="61197FC6" w14:textId="77777777" w:rsidTr="000A2C3B">
        <w:trPr>
          <w:cantSplit/>
        </w:trPr>
        <w:tc>
          <w:tcPr>
            <w:tcW w:w="2265" w:type="dxa"/>
          </w:tcPr>
          <w:p w14:paraId="23B74505" w14:textId="77777777" w:rsidR="00461CBC" w:rsidRDefault="00461CBC" w:rsidP="000A2C3B"/>
        </w:tc>
        <w:tc>
          <w:tcPr>
            <w:tcW w:w="2410" w:type="dxa"/>
          </w:tcPr>
          <w:p w14:paraId="48DF8CAF" w14:textId="77777777" w:rsidR="00461CBC" w:rsidRDefault="00461CBC" w:rsidP="000A2C3B"/>
        </w:tc>
        <w:tc>
          <w:tcPr>
            <w:tcW w:w="2126" w:type="dxa"/>
          </w:tcPr>
          <w:p w14:paraId="4324F46F" w14:textId="4D7740E0" w:rsidR="00461CBC" w:rsidRPr="000E3277" w:rsidRDefault="00461CBC" w:rsidP="000A2C3B">
            <w:r w:rsidRPr="000E3277">
              <w:t>2026/27</w:t>
            </w:r>
          </w:p>
        </w:tc>
        <w:tc>
          <w:tcPr>
            <w:tcW w:w="1976" w:type="dxa"/>
          </w:tcPr>
          <w:p w14:paraId="7BC21E83" w14:textId="230B5BAC" w:rsidR="00461CBC" w:rsidRDefault="00461CBC" w:rsidP="000A2C3B">
            <w:r>
              <w:t>$</w:t>
            </w:r>
          </w:p>
        </w:tc>
      </w:tr>
      <w:tr w:rsidR="00461CBC" w14:paraId="15F3C8F4" w14:textId="77777777" w:rsidTr="00642505">
        <w:trPr>
          <w:cantSplit/>
        </w:trPr>
        <w:tc>
          <w:tcPr>
            <w:tcW w:w="2265" w:type="dxa"/>
            <w:shd w:val="clear" w:color="auto" w:fill="F2F2F2" w:themeFill="background1" w:themeFillShade="F2"/>
          </w:tcPr>
          <w:p w14:paraId="2A47B642" w14:textId="77777777" w:rsidR="00461CBC" w:rsidRDefault="00461CBC" w:rsidP="000A2C3B"/>
        </w:tc>
        <w:tc>
          <w:tcPr>
            <w:tcW w:w="2410" w:type="dxa"/>
            <w:shd w:val="clear" w:color="auto" w:fill="F2F2F2" w:themeFill="background1" w:themeFillShade="F2"/>
          </w:tcPr>
          <w:p w14:paraId="1C27C7F6" w14:textId="7BD4CD3A" w:rsidR="00461CBC" w:rsidRDefault="00461CBC" w:rsidP="000A2C3B">
            <w:r>
              <w:t>Travel</w:t>
            </w:r>
          </w:p>
        </w:tc>
        <w:tc>
          <w:tcPr>
            <w:tcW w:w="2126" w:type="dxa"/>
            <w:shd w:val="clear" w:color="auto" w:fill="F2F2F2" w:themeFill="background1" w:themeFillShade="F2"/>
          </w:tcPr>
          <w:p w14:paraId="3D2EF4DF" w14:textId="2DD222EE" w:rsidR="00461CBC" w:rsidRPr="000E3277" w:rsidRDefault="00461CBC" w:rsidP="000A2C3B"/>
        </w:tc>
        <w:tc>
          <w:tcPr>
            <w:tcW w:w="1976" w:type="dxa"/>
            <w:shd w:val="clear" w:color="auto" w:fill="F2F2F2" w:themeFill="background1" w:themeFillShade="F2"/>
          </w:tcPr>
          <w:p w14:paraId="4D74D3F2" w14:textId="2A55C26C" w:rsidR="00461CBC" w:rsidRDefault="00461CBC" w:rsidP="000A2C3B">
            <w:r>
              <w:t>$</w:t>
            </w:r>
          </w:p>
        </w:tc>
      </w:tr>
      <w:tr w:rsidR="00461CBC" w14:paraId="47137A71" w14:textId="77777777" w:rsidTr="000A2C3B">
        <w:trPr>
          <w:cantSplit/>
        </w:trPr>
        <w:tc>
          <w:tcPr>
            <w:tcW w:w="2265" w:type="dxa"/>
          </w:tcPr>
          <w:p w14:paraId="4470EA8B" w14:textId="77777777" w:rsidR="00461CBC" w:rsidRDefault="00461CBC" w:rsidP="000A2C3B"/>
        </w:tc>
        <w:tc>
          <w:tcPr>
            <w:tcW w:w="2410" w:type="dxa"/>
          </w:tcPr>
          <w:p w14:paraId="3AE2AF49" w14:textId="77777777" w:rsidR="00461CBC" w:rsidRDefault="00461CBC" w:rsidP="000A2C3B"/>
        </w:tc>
        <w:tc>
          <w:tcPr>
            <w:tcW w:w="2126" w:type="dxa"/>
          </w:tcPr>
          <w:p w14:paraId="256B66BA" w14:textId="0D64D9E4" w:rsidR="00461CBC" w:rsidRPr="000E3277" w:rsidRDefault="00461CBC" w:rsidP="000A2C3B">
            <w:r w:rsidRPr="000E3277">
              <w:t>2023/24</w:t>
            </w:r>
          </w:p>
        </w:tc>
        <w:tc>
          <w:tcPr>
            <w:tcW w:w="1976" w:type="dxa"/>
          </w:tcPr>
          <w:p w14:paraId="2450B3EE" w14:textId="7107BA58" w:rsidR="00461CBC" w:rsidRDefault="00461CBC" w:rsidP="000A2C3B">
            <w:r>
              <w:t xml:space="preserve">$ </w:t>
            </w:r>
          </w:p>
        </w:tc>
      </w:tr>
      <w:tr w:rsidR="00461CBC" w14:paraId="1E35A958" w14:textId="77777777" w:rsidTr="000A2C3B">
        <w:trPr>
          <w:cantSplit/>
        </w:trPr>
        <w:tc>
          <w:tcPr>
            <w:tcW w:w="2265" w:type="dxa"/>
          </w:tcPr>
          <w:p w14:paraId="514D17BE" w14:textId="77777777" w:rsidR="00461CBC" w:rsidRDefault="00461CBC" w:rsidP="000A2C3B"/>
        </w:tc>
        <w:tc>
          <w:tcPr>
            <w:tcW w:w="2410" w:type="dxa"/>
          </w:tcPr>
          <w:p w14:paraId="1594B3EF" w14:textId="77777777" w:rsidR="00461CBC" w:rsidRDefault="00461CBC" w:rsidP="000A2C3B"/>
        </w:tc>
        <w:tc>
          <w:tcPr>
            <w:tcW w:w="2126" w:type="dxa"/>
          </w:tcPr>
          <w:p w14:paraId="04C79E7C" w14:textId="0F4DCCD7" w:rsidR="00461CBC" w:rsidRPr="000E3277" w:rsidRDefault="00461CBC" w:rsidP="000A2C3B">
            <w:r w:rsidRPr="000E3277">
              <w:t>2024/25</w:t>
            </w:r>
          </w:p>
        </w:tc>
        <w:tc>
          <w:tcPr>
            <w:tcW w:w="1976" w:type="dxa"/>
          </w:tcPr>
          <w:p w14:paraId="7917B989" w14:textId="36B81F2F" w:rsidR="00461CBC" w:rsidRDefault="00461CBC" w:rsidP="000A2C3B">
            <w:r>
              <w:t>$</w:t>
            </w:r>
          </w:p>
        </w:tc>
      </w:tr>
      <w:tr w:rsidR="00461CBC" w14:paraId="64192167" w14:textId="77777777" w:rsidTr="00642505">
        <w:trPr>
          <w:cantSplit/>
        </w:trPr>
        <w:tc>
          <w:tcPr>
            <w:tcW w:w="2265" w:type="dxa"/>
          </w:tcPr>
          <w:p w14:paraId="0BAE5017" w14:textId="77777777" w:rsidR="00461CBC" w:rsidRDefault="00461CBC" w:rsidP="000A2C3B"/>
        </w:tc>
        <w:tc>
          <w:tcPr>
            <w:tcW w:w="2410" w:type="dxa"/>
          </w:tcPr>
          <w:p w14:paraId="394341E5" w14:textId="50912810" w:rsidR="00461CBC" w:rsidRDefault="00461CBC" w:rsidP="000A2C3B"/>
        </w:tc>
        <w:tc>
          <w:tcPr>
            <w:tcW w:w="2126" w:type="dxa"/>
          </w:tcPr>
          <w:p w14:paraId="6443C93A" w14:textId="6BBACD6B" w:rsidR="00461CBC" w:rsidRPr="000E3277" w:rsidRDefault="00461CBC" w:rsidP="000A2C3B">
            <w:r w:rsidRPr="000E3277">
              <w:t>2025/26</w:t>
            </w:r>
          </w:p>
        </w:tc>
        <w:tc>
          <w:tcPr>
            <w:tcW w:w="1976" w:type="dxa"/>
          </w:tcPr>
          <w:p w14:paraId="178BAA83" w14:textId="05C8897D" w:rsidR="00461CBC" w:rsidRDefault="00461CBC" w:rsidP="000A2C3B">
            <w:r>
              <w:t>$</w:t>
            </w:r>
          </w:p>
        </w:tc>
      </w:tr>
      <w:tr w:rsidR="00461CBC" w14:paraId="7B3A9CA5" w14:textId="77777777" w:rsidTr="000A2C3B">
        <w:trPr>
          <w:cantSplit/>
        </w:trPr>
        <w:tc>
          <w:tcPr>
            <w:tcW w:w="2265" w:type="dxa"/>
          </w:tcPr>
          <w:p w14:paraId="33236700" w14:textId="77777777" w:rsidR="00461CBC" w:rsidRDefault="00461CBC" w:rsidP="000A2C3B"/>
        </w:tc>
        <w:tc>
          <w:tcPr>
            <w:tcW w:w="2410" w:type="dxa"/>
          </w:tcPr>
          <w:p w14:paraId="70334B21" w14:textId="77777777" w:rsidR="00461CBC" w:rsidRDefault="00461CBC" w:rsidP="000A2C3B"/>
        </w:tc>
        <w:tc>
          <w:tcPr>
            <w:tcW w:w="2126" w:type="dxa"/>
          </w:tcPr>
          <w:p w14:paraId="7AD632E9" w14:textId="3D69996C" w:rsidR="00461CBC" w:rsidRPr="000E3277" w:rsidRDefault="00461CBC" w:rsidP="000A2C3B">
            <w:r w:rsidRPr="000E3277">
              <w:t>2026/27</w:t>
            </w:r>
          </w:p>
        </w:tc>
        <w:tc>
          <w:tcPr>
            <w:tcW w:w="1976" w:type="dxa"/>
          </w:tcPr>
          <w:p w14:paraId="066C13A7" w14:textId="794F3621" w:rsidR="00461CBC" w:rsidRDefault="00461CBC" w:rsidP="000A2C3B">
            <w:r>
              <w:t>$</w:t>
            </w:r>
          </w:p>
        </w:tc>
      </w:tr>
      <w:tr w:rsidR="00461CBC" w14:paraId="7BC70204" w14:textId="77777777" w:rsidTr="00642505">
        <w:trPr>
          <w:cantSplit/>
        </w:trPr>
        <w:tc>
          <w:tcPr>
            <w:tcW w:w="2265" w:type="dxa"/>
            <w:shd w:val="clear" w:color="auto" w:fill="F2F2F2" w:themeFill="background1" w:themeFillShade="F2"/>
          </w:tcPr>
          <w:p w14:paraId="129861E0" w14:textId="77777777" w:rsidR="00461CBC" w:rsidRDefault="00461CBC" w:rsidP="000A2C3B"/>
        </w:tc>
        <w:tc>
          <w:tcPr>
            <w:tcW w:w="2410" w:type="dxa"/>
            <w:shd w:val="clear" w:color="auto" w:fill="F2F2F2" w:themeFill="background1" w:themeFillShade="F2"/>
          </w:tcPr>
          <w:p w14:paraId="7AEF92A2" w14:textId="16BC4881" w:rsidR="00461CBC" w:rsidRDefault="00461CBC" w:rsidP="000A2C3B">
            <w:r>
              <w:t>Staff Training</w:t>
            </w:r>
          </w:p>
        </w:tc>
        <w:tc>
          <w:tcPr>
            <w:tcW w:w="2126" w:type="dxa"/>
            <w:shd w:val="clear" w:color="auto" w:fill="F2F2F2" w:themeFill="background1" w:themeFillShade="F2"/>
          </w:tcPr>
          <w:p w14:paraId="53D93CE6" w14:textId="50362B05" w:rsidR="00461CBC" w:rsidRPr="000E3277" w:rsidRDefault="00461CBC" w:rsidP="000A2C3B"/>
        </w:tc>
        <w:tc>
          <w:tcPr>
            <w:tcW w:w="1976" w:type="dxa"/>
            <w:shd w:val="clear" w:color="auto" w:fill="F2F2F2" w:themeFill="background1" w:themeFillShade="F2"/>
          </w:tcPr>
          <w:p w14:paraId="50021AB2" w14:textId="00725DF3" w:rsidR="00461CBC" w:rsidRDefault="00461CBC" w:rsidP="000A2C3B">
            <w:r>
              <w:t>$</w:t>
            </w:r>
          </w:p>
        </w:tc>
      </w:tr>
      <w:tr w:rsidR="00461CBC" w14:paraId="29C441C1" w14:textId="77777777" w:rsidTr="000A2C3B">
        <w:trPr>
          <w:cantSplit/>
        </w:trPr>
        <w:tc>
          <w:tcPr>
            <w:tcW w:w="2265" w:type="dxa"/>
          </w:tcPr>
          <w:p w14:paraId="1CA54E1D" w14:textId="77777777" w:rsidR="00461CBC" w:rsidRDefault="00461CBC" w:rsidP="000A2C3B"/>
        </w:tc>
        <w:tc>
          <w:tcPr>
            <w:tcW w:w="2410" w:type="dxa"/>
          </w:tcPr>
          <w:p w14:paraId="0CB26F5A" w14:textId="77777777" w:rsidR="00461CBC" w:rsidRDefault="00461CBC" w:rsidP="000A2C3B"/>
        </w:tc>
        <w:tc>
          <w:tcPr>
            <w:tcW w:w="2126" w:type="dxa"/>
          </w:tcPr>
          <w:p w14:paraId="346687BE" w14:textId="71C90B86" w:rsidR="00461CBC" w:rsidRPr="000E3277" w:rsidRDefault="00461CBC" w:rsidP="000A2C3B">
            <w:r w:rsidRPr="000E3277">
              <w:t>2023/24</w:t>
            </w:r>
          </w:p>
        </w:tc>
        <w:tc>
          <w:tcPr>
            <w:tcW w:w="1976" w:type="dxa"/>
          </w:tcPr>
          <w:p w14:paraId="5C7258C4" w14:textId="48CC16A7" w:rsidR="00461CBC" w:rsidRDefault="00461CBC" w:rsidP="000A2C3B">
            <w:r>
              <w:t xml:space="preserve">$ </w:t>
            </w:r>
          </w:p>
        </w:tc>
      </w:tr>
      <w:tr w:rsidR="00461CBC" w14:paraId="4D8FB853" w14:textId="77777777" w:rsidTr="000A2C3B">
        <w:trPr>
          <w:cantSplit/>
        </w:trPr>
        <w:tc>
          <w:tcPr>
            <w:tcW w:w="2265" w:type="dxa"/>
          </w:tcPr>
          <w:p w14:paraId="691B47D3" w14:textId="77777777" w:rsidR="00461CBC" w:rsidRDefault="00461CBC" w:rsidP="000A2C3B"/>
        </w:tc>
        <w:tc>
          <w:tcPr>
            <w:tcW w:w="2410" w:type="dxa"/>
          </w:tcPr>
          <w:p w14:paraId="569F6B21" w14:textId="77777777" w:rsidR="00461CBC" w:rsidRDefault="00461CBC" w:rsidP="000A2C3B"/>
        </w:tc>
        <w:tc>
          <w:tcPr>
            <w:tcW w:w="2126" w:type="dxa"/>
          </w:tcPr>
          <w:p w14:paraId="3CDDA608" w14:textId="58895146" w:rsidR="00461CBC" w:rsidRPr="000E3277" w:rsidRDefault="00461CBC" w:rsidP="000A2C3B">
            <w:r w:rsidRPr="000E3277">
              <w:t>2024/25</w:t>
            </w:r>
          </w:p>
        </w:tc>
        <w:tc>
          <w:tcPr>
            <w:tcW w:w="1976" w:type="dxa"/>
          </w:tcPr>
          <w:p w14:paraId="1E3760F7" w14:textId="26FFC685" w:rsidR="00461CBC" w:rsidRDefault="00461CBC" w:rsidP="000A2C3B">
            <w:r>
              <w:t>$</w:t>
            </w:r>
          </w:p>
        </w:tc>
      </w:tr>
      <w:tr w:rsidR="00461CBC" w14:paraId="59F12175" w14:textId="77777777" w:rsidTr="00642505">
        <w:trPr>
          <w:cantSplit/>
        </w:trPr>
        <w:tc>
          <w:tcPr>
            <w:tcW w:w="2265" w:type="dxa"/>
          </w:tcPr>
          <w:p w14:paraId="1D9F24C4" w14:textId="77777777" w:rsidR="00461CBC" w:rsidRDefault="00461CBC" w:rsidP="000A2C3B"/>
        </w:tc>
        <w:tc>
          <w:tcPr>
            <w:tcW w:w="2410" w:type="dxa"/>
          </w:tcPr>
          <w:p w14:paraId="7D523A28" w14:textId="3D6F98DC" w:rsidR="00461CBC" w:rsidRDefault="00461CBC" w:rsidP="000A2C3B"/>
        </w:tc>
        <w:tc>
          <w:tcPr>
            <w:tcW w:w="2126" w:type="dxa"/>
          </w:tcPr>
          <w:p w14:paraId="568E1142" w14:textId="7D4800C4" w:rsidR="00461CBC" w:rsidRPr="000E3277" w:rsidRDefault="00461CBC" w:rsidP="000A2C3B">
            <w:r w:rsidRPr="000E3277">
              <w:t>2025/26</w:t>
            </w:r>
          </w:p>
        </w:tc>
        <w:tc>
          <w:tcPr>
            <w:tcW w:w="1976" w:type="dxa"/>
          </w:tcPr>
          <w:p w14:paraId="2338ED37" w14:textId="6EDC9941" w:rsidR="00461CBC" w:rsidRDefault="00461CBC" w:rsidP="000A2C3B">
            <w:r>
              <w:t>$</w:t>
            </w:r>
          </w:p>
        </w:tc>
      </w:tr>
      <w:tr w:rsidR="00461CBC" w14:paraId="4858CBBF" w14:textId="77777777" w:rsidTr="000A2C3B">
        <w:trPr>
          <w:cantSplit/>
        </w:trPr>
        <w:tc>
          <w:tcPr>
            <w:tcW w:w="2265" w:type="dxa"/>
          </w:tcPr>
          <w:p w14:paraId="129D747A" w14:textId="77777777" w:rsidR="00461CBC" w:rsidRDefault="00461CBC" w:rsidP="000A2C3B"/>
        </w:tc>
        <w:tc>
          <w:tcPr>
            <w:tcW w:w="2410" w:type="dxa"/>
          </w:tcPr>
          <w:p w14:paraId="3D8A202C" w14:textId="77777777" w:rsidR="00461CBC" w:rsidRDefault="00461CBC" w:rsidP="000A2C3B"/>
        </w:tc>
        <w:tc>
          <w:tcPr>
            <w:tcW w:w="2126" w:type="dxa"/>
          </w:tcPr>
          <w:p w14:paraId="77010622" w14:textId="342EEBD2" w:rsidR="00461CBC" w:rsidRPr="000E3277" w:rsidRDefault="00461CBC" w:rsidP="000A2C3B">
            <w:r w:rsidRPr="000E3277">
              <w:t>2026/27</w:t>
            </w:r>
          </w:p>
        </w:tc>
        <w:tc>
          <w:tcPr>
            <w:tcW w:w="1976" w:type="dxa"/>
          </w:tcPr>
          <w:p w14:paraId="7D55317F" w14:textId="1FF049D4" w:rsidR="00461CBC" w:rsidRDefault="00461CBC" w:rsidP="000A2C3B">
            <w:r>
              <w:t>$</w:t>
            </w:r>
          </w:p>
        </w:tc>
      </w:tr>
      <w:tr w:rsidR="00461CBC" w14:paraId="3438F72B" w14:textId="77777777" w:rsidTr="00642505">
        <w:trPr>
          <w:cantSplit/>
        </w:trPr>
        <w:tc>
          <w:tcPr>
            <w:tcW w:w="2265" w:type="dxa"/>
            <w:shd w:val="clear" w:color="auto" w:fill="F2F2F2" w:themeFill="background1" w:themeFillShade="F2"/>
          </w:tcPr>
          <w:p w14:paraId="001CF6C7" w14:textId="77777777" w:rsidR="00461CBC" w:rsidRDefault="00461CBC" w:rsidP="000A2C3B"/>
        </w:tc>
        <w:tc>
          <w:tcPr>
            <w:tcW w:w="2410" w:type="dxa"/>
            <w:shd w:val="clear" w:color="auto" w:fill="F2F2F2" w:themeFill="background1" w:themeFillShade="F2"/>
          </w:tcPr>
          <w:p w14:paraId="7233ED35" w14:textId="63A52BEC" w:rsidR="00461CBC" w:rsidRDefault="00461CBC" w:rsidP="000A2C3B">
            <w:r>
              <w:t>Audit costs (Up to 1 %</w:t>
            </w:r>
            <w:r w:rsidR="009F4DE3">
              <w:t xml:space="preserve"> of total eligible expenditure</w:t>
            </w:r>
            <w:r>
              <w:t>)</w:t>
            </w:r>
          </w:p>
        </w:tc>
        <w:tc>
          <w:tcPr>
            <w:tcW w:w="2126" w:type="dxa"/>
            <w:shd w:val="clear" w:color="auto" w:fill="F2F2F2" w:themeFill="background1" w:themeFillShade="F2"/>
          </w:tcPr>
          <w:p w14:paraId="4D1FFDF2" w14:textId="0D13F3CF" w:rsidR="00461CBC" w:rsidRPr="000E3277" w:rsidRDefault="00461CBC" w:rsidP="000A2C3B"/>
        </w:tc>
        <w:tc>
          <w:tcPr>
            <w:tcW w:w="1976" w:type="dxa"/>
            <w:shd w:val="clear" w:color="auto" w:fill="F2F2F2" w:themeFill="background1" w:themeFillShade="F2"/>
          </w:tcPr>
          <w:p w14:paraId="5F5E0028" w14:textId="44101A05" w:rsidR="00461CBC" w:rsidRDefault="00461CBC" w:rsidP="000A2C3B">
            <w:r>
              <w:t>$</w:t>
            </w:r>
          </w:p>
        </w:tc>
      </w:tr>
      <w:tr w:rsidR="00461CBC" w14:paraId="60A17380" w14:textId="77777777" w:rsidTr="000A2C3B">
        <w:trPr>
          <w:cantSplit/>
        </w:trPr>
        <w:tc>
          <w:tcPr>
            <w:tcW w:w="2265" w:type="dxa"/>
          </w:tcPr>
          <w:p w14:paraId="086EF109" w14:textId="77777777" w:rsidR="00461CBC" w:rsidRDefault="00461CBC" w:rsidP="000A2C3B"/>
        </w:tc>
        <w:tc>
          <w:tcPr>
            <w:tcW w:w="2410" w:type="dxa"/>
          </w:tcPr>
          <w:p w14:paraId="23219387" w14:textId="77777777" w:rsidR="00461CBC" w:rsidRDefault="00461CBC" w:rsidP="000A2C3B"/>
        </w:tc>
        <w:tc>
          <w:tcPr>
            <w:tcW w:w="2126" w:type="dxa"/>
          </w:tcPr>
          <w:p w14:paraId="5A2570CB" w14:textId="2C3E8DBE" w:rsidR="00461CBC" w:rsidRPr="000E3277" w:rsidRDefault="00461CBC" w:rsidP="000A2C3B">
            <w:r w:rsidRPr="000E3277">
              <w:t>2023/24</w:t>
            </w:r>
          </w:p>
        </w:tc>
        <w:tc>
          <w:tcPr>
            <w:tcW w:w="1976" w:type="dxa"/>
          </w:tcPr>
          <w:p w14:paraId="6964F1E9" w14:textId="76D07156" w:rsidR="00461CBC" w:rsidRDefault="00461CBC" w:rsidP="000A2C3B">
            <w:r>
              <w:t xml:space="preserve">$ </w:t>
            </w:r>
          </w:p>
        </w:tc>
      </w:tr>
      <w:tr w:rsidR="00461CBC" w14:paraId="0E2E1C54" w14:textId="77777777" w:rsidTr="000A2C3B">
        <w:trPr>
          <w:cantSplit/>
        </w:trPr>
        <w:tc>
          <w:tcPr>
            <w:tcW w:w="2265" w:type="dxa"/>
          </w:tcPr>
          <w:p w14:paraId="2CD8D902" w14:textId="77777777" w:rsidR="00461CBC" w:rsidRDefault="00461CBC" w:rsidP="000A2C3B"/>
        </w:tc>
        <w:tc>
          <w:tcPr>
            <w:tcW w:w="2410" w:type="dxa"/>
          </w:tcPr>
          <w:p w14:paraId="1609DD99" w14:textId="77777777" w:rsidR="00461CBC" w:rsidRDefault="00461CBC" w:rsidP="000A2C3B"/>
        </w:tc>
        <w:tc>
          <w:tcPr>
            <w:tcW w:w="2126" w:type="dxa"/>
          </w:tcPr>
          <w:p w14:paraId="1386EF15" w14:textId="44591919" w:rsidR="00461CBC" w:rsidRPr="000E3277" w:rsidRDefault="00461CBC" w:rsidP="000A2C3B">
            <w:r w:rsidRPr="000E3277">
              <w:t>2024/25</w:t>
            </w:r>
          </w:p>
        </w:tc>
        <w:tc>
          <w:tcPr>
            <w:tcW w:w="1976" w:type="dxa"/>
          </w:tcPr>
          <w:p w14:paraId="3A8EAA75" w14:textId="2924B724" w:rsidR="00461CBC" w:rsidRDefault="00461CBC" w:rsidP="000A2C3B">
            <w:r>
              <w:t>$</w:t>
            </w:r>
          </w:p>
        </w:tc>
      </w:tr>
      <w:tr w:rsidR="00461CBC" w14:paraId="29D6437C" w14:textId="77777777" w:rsidTr="00642505">
        <w:trPr>
          <w:cantSplit/>
        </w:trPr>
        <w:tc>
          <w:tcPr>
            <w:tcW w:w="2265" w:type="dxa"/>
          </w:tcPr>
          <w:p w14:paraId="1A01837B" w14:textId="77777777" w:rsidR="00461CBC" w:rsidRDefault="00461CBC" w:rsidP="000A2C3B"/>
        </w:tc>
        <w:tc>
          <w:tcPr>
            <w:tcW w:w="2410" w:type="dxa"/>
          </w:tcPr>
          <w:p w14:paraId="471DCBAB" w14:textId="00929881" w:rsidR="00461CBC" w:rsidRDefault="00461CBC" w:rsidP="000A2C3B"/>
        </w:tc>
        <w:tc>
          <w:tcPr>
            <w:tcW w:w="2126" w:type="dxa"/>
          </w:tcPr>
          <w:p w14:paraId="5D1B2B9F" w14:textId="12F137BA" w:rsidR="00461CBC" w:rsidRPr="000E3277" w:rsidRDefault="00461CBC" w:rsidP="000A2C3B">
            <w:r w:rsidRPr="000E3277">
              <w:t>2025/26</w:t>
            </w:r>
          </w:p>
        </w:tc>
        <w:tc>
          <w:tcPr>
            <w:tcW w:w="1976" w:type="dxa"/>
          </w:tcPr>
          <w:p w14:paraId="76655E0E" w14:textId="2755F33E" w:rsidR="00461CBC" w:rsidRDefault="00461CBC" w:rsidP="000A2C3B">
            <w:r>
              <w:t>$</w:t>
            </w:r>
          </w:p>
        </w:tc>
      </w:tr>
      <w:tr w:rsidR="00461CBC" w14:paraId="1A7A5EA5" w14:textId="77777777" w:rsidTr="000A2C3B">
        <w:trPr>
          <w:cantSplit/>
        </w:trPr>
        <w:tc>
          <w:tcPr>
            <w:tcW w:w="2265" w:type="dxa"/>
          </w:tcPr>
          <w:p w14:paraId="1BE7C464" w14:textId="77777777" w:rsidR="00461CBC" w:rsidRDefault="00461CBC" w:rsidP="000A2C3B"/>
        </w:tc>
        <w:tc>
          <w:tcPr>
            <w:tcW w:w="2410" w:type="dxa"/>
          </w:tcPr>
          <w:p w14:paraId="2565E9BA" w14:textId="77777777" w:rsidR="00461CBC" w:rsidRDefault="00461CBC" w:rsidP="000A2C3B"/>
        </w:tc>
        <w:tc>
          <w:tcPr>
            <w:tcW w:w="2126" w:type="dxa"/>
          </w:tcPr>
          <w:p w14:paraId="51C43D4A" w14:textId="514DAA17" w:rsidR="00461CBC" w:rsidRPr="000E3277" w:rsidRDefault="00461CBC" w:rsidP="000A2C3B">
            <w:r w:rsidRPr="000E3277">
              <w:t>2026/27</w:t>
            </w:r>
          </w:p>
        </w:tc>
        <w:tc>
          <w:tcPr>
            <w:tcW w:w="1976" w:type="dxa"/>
          </w:tcPr>
          <w:p w14:paraId="70702CFA" w14:textId="27615E40" w:rsidR="00461CBC" w:rsidRDefault="00461CBC" w:rsidP="000A2C3B">
            <w:r>
              <w:t>$</w:t>
            </w:r>
          </w:p>
        </w:tc>
      </w:tr>
      <w:tr w:rsidR="00461CBC" w14:paraId="1B3E9A61" w14:textId="77777777" w:rsidTr="00642505">
        <w:trPr>
          <w:cantSplit/>
        </w:trPr>
        <w:tc>
          <w:tcPr>
            <w:tcW w:w="2265" w:type="dxa"/>
            <w:shd w:val="clear" w:color="auto" w:fill="F2F2F2" w:themeFill="background1" w:themeFillShade="F2"/>
          </w:tcPr>
          <w:p w14:paraId="638DA21A" w14:textId="77777777" w:rsidR="00461CBC" w:rsidRDefault="00461CBC" w:rsidP="000A2C3B"/>
        </w:tc>
        <w:tc>
          <w:tcPr>
            <w:tcW w:w="2410" w:type="dxa"/>
            <w:shd w:val="clear" w:color="auto" w:fill="F2F2F2" w:themeFill="background1" w:themeFillShade="F2"/>
          </w:tcPr>
          <w:p w14:paraId="4B90A832" w14:textId="74D88908" w:rsidR="00461CBC" w:rsidRDefault="00461CBC" w:rsidP="000A2C3B"/>
        </w:tc>
        <w:tc>
          <w:tcPr>
            <w:tcW w:w="2126" w:type="dxa"/>
            <w:shd w:val="clear" w:color="auto" w:fill="F2F2F2" w:themeFill="background1" w:themeFillShade="F2"/>
          </w:tcPr>
          <w:p w14:paraId="07915D76" w14:textId="3854AA05" w:rsidR="00461CBC" w:rsidRPr="000E3277" w:rsidRDefault="00461CBC" w:rsidP="000A2C3B"/>
        </w:tc>
        <w:tc>
          <w:tcPr>
            <w:tcW w:w="1976" w:type="dxa"/>
            <w:shd w:val="clear" w:color="auto" w:fill="F2F2F2" w:themeFill="background1" w:themeFillShade="F2"/>
          </w:tcPr>
          <w:p w14:paraId="6EBB1C6E" w14:textId="320DF2DD" w:rsidR="00461CBC" w:rsidRDefault="00461CBC" w:rsidP="000A2C3B"/>
        </w:tc>
      </w:tr>
      <w:tr w:rsidR="00461CBC" w14:paraId="5F14B85A" w14:textId="77777777" w:rsidTr="00642505">
        <w:trPr>
          <w:cantSplit/>
        </w:trPr>
        <w:tc>
          <w:tcPr>
            <w:tcW w:w="2265" w:type="dxa"/>
            <w:shd w:val="clear" w:color="auto" w:fill="D9D9D9" w:themeFill="background1" w:themeFillShade="D9"/>
          </w:tcPr>
          <w:p w14:paraId="307A3223" w14:textId="47589696" w:rsidR="00461CBC" w:rsidRDefault="00461CBC" w:rsidP="000A2C3B">
            <w:r>
              <w:t>Total</w:t>
            </w:r>
          </w:p>
        </w:tc>
        <w:tc>
          <w:tcPr>
            <w:tcW w:w="2410" w:type="dxa"/>
            <w:shd w:val="clear" w:color="auto" w:fill="D9D9D9" w:themeFill="background1" w:themeFillShade="D9"/>
          </w:tcPr>
          <w:p w14:paraId="5AE23CA2" w14:textId="77777777" w:rsidR="00461CBC" w:rsidRDefault="00461CBC" w:rsidP="000A2C3B"/>
        </w:tc>
        <w:tc>
          <w:tcPr>
            <w:tcW w:w="2126" w:type="dxa"/>
            <w:shd w:val="clear" w:color="auto" w:fill="D9D9D9" w:themeFill="background1" w:themeFillShade="D9"/>
          </w:tcPr>
          <w:p w14:paraId="343CFD7A" w14:textId="2C95C2D3" w:rsidR="00461CBC" w:rsidRPr="000E3277" w:rsidRDefault="00461CBC" w:rsidP="000A2C3B"/>
        </w:tc>
        <w:tc>
          <w:tcPr>
            <w:tcW w:w="1976" w:type="dxa"/>
            <w:shd w:val="clear" w:color="auto" w:fill="D9D9D9" w:themeFill="background1" w:themeFillShade="D9"/>
          </w:tcPr>
          <w:p w14:paraId="22D4F701" w14:textId="085FD353" w:rsidR="00461CBC" w:rsidRDefault="00461CBC" w:rsidP="000A2C3B"/>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22A78210" w:rsidR="00924E48" w:rsidRDefault="00924E48" w:rsidP="00221AAA">
      <w:pPr>
        <w:pStyle w:val="Normalexplanatory"/>
      </w:pPr>
      <w:r>
        <w:t>The maximum grant amount under this grant opportunity is $</w:t>
      </w:r>
      <w:r w:rsidR="000E3277">
        <w:t>3.5 million</w:t>
      </w:r>
      <w:r>
        <w:t>.</w:t>
      </w:r>
    </w:p>
    <w:p w14:paraId="3C05FB30" w14:textId="0C11F202" w:rsidR="00DC70D5" w:rsidRDefault="00DC70D5" w:rsidP="00DC70D5">
      <w:pPr>
        <w:pStyle w:val="Normalexplanatory"/>
      </w:pP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0E3277" w:rsidRDefault="00043F1D" w:rsidP="001670A9">
      <w:pPr>
        <w:pStyle w:val="Heading2"/>
      </w:pPr>
      <w:r w:rsidRPr="000E3277">
        <w:lastRenderedPageBreak/>
        <w:t>Assessment</w:t>
      </w:r>
      <w:r w:rsidR="001670A9" w:rsidRPr="000E3277">
        <w:t xml:space="preserve"> criteria</w:t>
      </w:r>
    </w:p>
    <w:p w14:paraId="16B18183" w14:textId="2991C555"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750B67">
        <w:t>50</w:t>
      </w:r>
      <w:r>
        <w:t xml:space="preserve"> per cent against each criterion as these represent best value for money. </w:t>
      </w:r>
    </w:p>
    <w:p w14:paraId="746102F7" w14:textId="73CE652E"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r w:rsidR="00D96ACC">
        <w:t>quantify,</w:t>
      </w:r>
      <w:r>
        <w:t xml:space="preserve"> and provide evidence to support your answers.</w:t>
      </w:r>
      <w:r w:rsidR="000E0FC7">
        <w:t xml:space="preserve"> </w:t>
      </w:r>
    </w:p>
    <w:p w14:paraId="04AFD901" w14:textId="5E2FD101" w:rsidR="00D9243E" w:rsidRPr="00E46E90" w:rsidRDefault="00006962" w:rsidP="00D9243E">
      <w:pPr>
        <w:pStyle w:val="Heading3"/>
      </w:pPr>
      <w:r>
        <w:t>Assessment</w:t>
      </w:r>
      <w:r w:rsidR="00D9243E" w:rsidRPr="00E46E90">
        <w:t xml:space="preserve"> criterion </w:t>
      </w:r>
      <w:r>
        <w:t>1</w:t>
      </w:r>
      <w:r w:rsidR="00D9243E" w:rsidRPr="00E46E90">
        <w:t xml:space="preserve"> (</w:t>
      </w:r>
      <w:r w:rsidR="00750B67">
        <w:t>30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1B229E82" w:rsidR="00B51D67" w:rsidRDefault="00750B67" w:rsidP="00F83927">
      <w:pPr>
        <w:pStyle w:val="Heading4"/>
      </w:pPr>
      <w:r w:rsidRPr="00B67EBD">
        <w:t>Project alignment with program objectives</w:t>
      </w:r>
    </w:p>
    <w:p w14:paraId="73A7B1CD" w14:textId="0BCA865C" w:rsidR="00A35DDE" w:rsidRDefault="00A35DDE" w:rsidP="00A35DDE">
      <w:r>
        <w:t xml:space="preserve">You should demonstrate this by </w:t>
      </w:r>
      <w:r w:rsidR="00750B67">
        <w:t>describing how:</w:t>
      </w:r>
    </w:p>
    <w:p w14:paraId="648353F3" w14:textId="77777777" w:rsidR="00750B67" w:rsidRPr="00750B67" w:rsidRDefault="00750B67" w:rsidP="00750B67">
      <w:pPr>
        <w:pStyle w:val="ListNumber2"/>
        <w:rPr>
          <w:i w:val="0"/>
          <w:iCs/>
          <w:color w:val="auto"/>
        </w:rPr>
      </w:pPr>
      <w:r w:rsidRPr="00750B67">
        <w:rPr>
          <w:i w:val="0"/>
          <w:iCs/>
          <w:color w:val="auto"/>
        </w:rPr>
        <w:t xml:space="preserve">your project aligns with the </w:t>
      </w:r>
      <w:r w:rsidRPr="00750B67">
        <w:rPr>
          <w:rFonts w:cs="Arial"/>
          <w:i w:val="0"/>
          <w:iCs/>
          <w:color w:val="auto"/>
        </w:rPr>
        <w:t>Reef 2050 plan, including Indigenous and cultural heritage initiatives</w:t>
      </w:r>
    </w:p>
    <w:p w14:paraId="1D388412" w14:textId="77777777" w:rsidR="00750B67" w:rsidRPr="00750B67" w:rsidRDefault="00750B67" w:rsidP="00750B67">
      <w:pPr>
        <w:pStyle w:val="ListNumber2"/>
        <w:rPr>
          <w:i w:val="0"/>
          <w:iCs/>
          <w:color w:val="auto"/>
        </w:rPr>
      </w:pPr>
      <w:r w:rsidRPr="00750B67">
        <w:rPr>
          <w:rFonts w:cs="Arial"/>
          <w:i w:val="0"/>
          <w:iCs/>
          <w:color w:val="auto"/>
        </w:rPr>
        <w:t>your project contributes to the achievement of Reef Trust Outcomes</w:t>
      </w:r>
    </w:p>
    <w:p w14:paraId="1C2F6482" w14:textId="77777777" w:rsidR="00750B67" w:rsidRPr="00750B67" w:rsidRDefault="00750B67" w:rsidP="00750B67">
      <w:pPr>
        <w:pStyle w:val="ListNumber2"/>
        <w:rPr>
          <w:i w:val="0"/>
          <w:iCs/>
          <w:color w:val="auto"/>
        </w:rPr>
      </w:pPr>
      <w:r w:rsidRPr="00750B67">
        <w:rPr>
          <w:i w:val="0"/>
          <w:iCs/>
          <w:color w:val="auto"/>
        </w:rPr>
        <w:t>your project will impact the local marine environment through management or mitigation of marine debris</w:t>
      </w:r>
    </w:p>
    <w:p w14:paraId="612F8B05" w14:textId="77777777" w:rsidR="00750B67" w:rsidRPr="00750B67" w:rsidRDefault="00750B67" w:rsidP="00750B67">
      <w:pPr>
        <w:pStyle w:val="ListNumber2"/>
        <w:rPr>
          <w:i w:val="0"/>
          <w:iCs/>
          <w:color w:val="auto"/>
        </w:rPr>
      </w:pPr>
      <w:r w:rsidRPr="00750B67">
        <w:rPr>
          <w:i w:val="0"/>
          <w:iCs/>
          <w:color w:val="auto"/>
        </w:rPr>
        <w:t>you will deliver targeted education and awareness raising</w:t>
      </w:r>
    </w:p>
    <w:p w14:paraId="386B7D19" w14:textId="72222883" w:rsidR="00B51D67" w:rsidRPr="00750B67" w:rsidRDefault="00750B67" w:rsidP="00B02743">
      <w:pPr>
        <w:pStyle w:val="ListNumber2"/>
        <w:rPr>
          <w:i w:val="0"/>
          <w:iCs/>
          <w:color w:val="auto"/>
        </w:rPr>
      </w:pPr>
      <w:r w:rsidRPr="00750B67">
        <w:rPr>
          <w:i w:val="0"/>
          <w:iCs/>
          <w:color w:val="auto"/>
        </w:rPr>
        <w:t>you intend to bring the local community, including First Nations peoples, and stakeholders together to support your project.</w:t>
      </w:r>
    </w:p>
    <w:p w14:paraId="4DD44562" w14:textId="0839BAB6"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750B67">
        <w:t>20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5865EE5" w:rsidR="00D9243E" w:rsidRDefault="00750B67" w:rsidP="00F83927">
      <w:pPr>
        <w:pStyle w:val="Heading4"/>
      </w:pPr>
      <w:r>
        <w:t>Technical understanding and awareness</w:t>
      </w:r>
    </w:p>
    <w:p w14:paraId="4437ABAE" w14:textId="77777777" w:rsidR="00750B67" w:rsidRDefault="00750B67" w:rsidP="00750B67">
      <w:r>
        <w:t>You must demonstrate this by explaining your:</w:t>
      </w:r>
    </w:p>
    <w:p w14:paraId="26C1F952" w14:textId="3554F298" w:rsidR="00750B67" w:rsidRDefault="00750B67" w:rsidP="00750B67">
      <w:pPr>
        <w:pStyle w:val="ListBullet"/>
        <w:numPr>
          <w:ilvl w:val="7"/>
          <w:numId w:val="5"/>
        </w:numPr>
        <w:ind w:left="426" w:hanging="426"/>
      </w:pPr>
      <w:r>
        <w:t>robust technical understanding of the Great Barrier Reef’s environs including, but not limited to, hydrology (flood patterns, impacts of cyclones), topography, waterways and coastal systems (estuaries, islands and coastlines) and priority pollutants from urban and peri-urban centres</w:t>
      </w:r>
    </w:p>
    <w:p w14:paraId="585679E1" w14:textId="5545AA29" w:rsidR="00750B67" w:rsidRPr="00750B67" w:rsidRDefault="00750B67" w:rsidP="00750B67">
      <w:pPr>
        <w:pStyle w:val="ListBullet"/>
        <w:numPr>
          <w:ilvl w:val="7"/>
          <w:numId w:val="5"/>
        </w:numPr>
        <w:ind w:left="426" w:hanging="426"/>
      </w:pPr>
      <w:r>
        <w:t xml:space="preserve">clear awareness of other key National and Queensland strategies and plans relevant to marine debris and how your project aligns with and/or contributes towards them, including but not limited to, the National Waste Policy Action and Plastics Plans, the </w:t>
      </w:r>
      <w:r w:rsidRPr="002F5861">
        <w:rPr>
          <w:i/>
          <w:iCs/>
        </w:rPr>
        <w:t>Threat Abatement Plan and Recycling and Waste Reduction Act</w:t>
      </w:r>
      <w:r>
        <w:t>.</w:t>
      </w:r>
    </w:p>
    <w:p w14:paraId="5A271B79" w14:textId="4A84CB84"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750B67">
        <w:t>50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22EA63D5" w:rsidR="00D9243E" w:rsidRDefault="00750B67" w:rsidP="00F83927">
      <w:pPr>
        <w:pStyle w:val="Heading4"/>
      </w:pPr>
      <w:r>
        <w:t>Capacity, capability, and resources to deliver the project</w:t>
      </w:r>
    </w:p>
    <w:p w14:paraId="0D2991A4" w14:textId="77777777" w:rsidR="00BA4401" w:rsidRDefault="00BA4401" w:rsidP="00BA4401">
      <w:r>
        <w:t>You should demonstrate this by identifying</w:t>
      </w:r>
    </w:p>
    <w:p w14:paraId="25AA1000" w14:textId="77777777" w:rsidR="00750B67" w:rsidRPr="00750B67" w:rsidRDefault="00750B67" w:rsidP="00750B67">
      <w:pPr>
        <w:pStyle w:val="ListNumber2"/>
        <w:numPr>
          <w:ilvl w:val="0"/>
          <w:numId w:val="33"/>
        </w:numPr>
        <w:spacing w:before="40" w:after="120"/>
        <w:rPr>
          <w:i w:val="0"/>
          <w:iCs/>
          <w:color w:val="auto"/>
        </w:rPr>
      </w:pPr>
      <w:r w:rsidRPr="00750B67">
        <w:rPr>
          <w:i w:val="0"/>
          <w:iCs/>
          <w:color w:val="auto"/>
        </w:rPr>
        <w:t>your track record of successfully managing similar projects</w:t>
      </w:r>
    </w:p>
    <w:p w14:paraId="0834A605" w14:textId="77777777" w:rsidR="00750B67" w:rsidRPr="00750B67" w:rsidRDefault="00750B67" w:rsidP="00750B67">
      <w:pPr>
        <w:pStyle w:val="ListNumber2"/>
        <w:numPr>
          <w:ilvl w:val="0"/>
          <w:numId w:val="32"/>
        </w:numPr>
        <w:spacing w:before="40" w:after="120"/>
        <w:rPr>
          <w:i w:val="0"/>
          <w:iCs/>
          <w:color w:val="auto"/>
        </w:rPr>
      </w:pPr>
      <w:r w:rsidRPr="00750B67">
        <w:rPr>
          <w:i w:val="0"/>
          <w:iCs/>
          <w:color w:val="auto"/>
        </w:rPr>
        <w:lastRenderedPageBreak/>
        <w:t>your access to personnel with the right skills and experience in delivering your project activities</w:t>
      </w:r>
    </w:p>
    <w:p w14:paraId="66D1D55F" w14:textId="77777777" w:rsidR="00750B67" w:rsidRPr="00750B67" w:rsidRDefault="00750B67" w:rsidP="00750B67">
      <w:pPr>
        <w:pStyle w:val="ListNumber2"/>
        <w:numPr>
          <w:ilvl w:val="0"/>
          <w:numId w:val="32"/>
        </w:numPr>
        <w:spacing w:before="40" w:after="120"/>
        <w:rPr>
          <w:i w:val="0"/>
          <w:iCs/>
          <w:color w:val="auto"/>
        </w:rPr>
      </w:pPr>
      <w:r w:rsidRPr="00750B67">
        <w:rPr>
          <w:i w:val="0"/>
          <w:iCs/>
          <w:color w:val="auto"/>
        </w:rPr>
        <w:t xml:space="preserve">how you will manage the project including obtaining approvals, methodology, budget, risk management and governance </w:t>
      </w:r>
    </w:p>
    <w:p w14:paraId="1AF38943" w14:textId="4E51F5E3" w:rsidR="00750B67" w:rsidRDefault="00750B67" w:rsidP="00750B67">
      <w:pPr>
        <w:pStyle w:val="ListNumber2"/>
        <w:numPr>
          <w:ilvl w:val="0"/>
          <w:numId w:val="32"/>
        </w:numPr>
        <w:spacing w:before="40" w:after="120"/>
        <w:rPr>
          <w:i w:val="0"/>
          <w:iCs/>
          <w:color w:val="auto"/>
        </w:rPr>
      </w:pPr>
      <w:r w:rsidRPr="00750B67">
        <w:rPr>
          <w:i w:val="0"/>
          <w:iCs/>
          <w:color w:val="auto"/>
        </w:rPr>
        <w:t>how you will monitor and measure the benefit of the project against the sustainability of the Great Barrier Reef.</w:t>
      </w:r>
    </w:p>
    <w:p w14:paraId="76382598" w14:textId="77777777" w:rsidR="00750B67" w:rsidRPr="00750B67" w:rsidRDefault="00750B67" w:rsidP="00750B67">
      <w:pPr>
        <w:pStyle w:val="ListNumber2"/>
        <w:numPr>
          <w:ilvl w:val="0"/>
          <w:numId w:val="0"/>
        </w:numPr>
        <w:rPr>
          <w:i w:val="0"/>
          <w:color w:val="auto"/>
        </w:rPr>
      </w:pPr>
      <w:r w:rsidRPr="00750B67">
        <w:rPr>
          <w:i w:val="0"/>
          <w:color w:val="auto"/>
        </w:rPr>
        <w:t>You will be required to submit a project plan including a position description and CV of all relevant</w:t>
      </w:r>
      <w:r>
        <w:t xml:space="preserve"> </w:t>
      </w:r>
      <w:r w:rsidRPr="00750B67">
        <w:rPr>
          <w:i w:val="0"/>
          <w:color w:val="auto"/>
        </w:rPr>
        <w:t>personnel.</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750B67" w:rsidRDefault="00C80BB2" w:rsidP="00B02743">
      <w:pPr>
        <w:pStyle w:val="Heading2"/>
      </w:pPr>
      <w:bookmarkStart w:id="0" w:name="_Hlk131675977"/>
      <w:r w:rsidRPr="00750B67">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11A61D1F" w:rsidR="000611B6" w:rsidRDefault="000611B6" w:rsidP="000611B6">
      <w:pPr>
        <w:pStyle w:val="ListBullet"/>
      </w:pPr>
      <w:r w:rsidRPr="003219B1">
        <w:t>Project partner letter of support attached</w:t>
      </w:r>
      <w:r w:rsidR="00BA654E">
        <w:t>. Letter to include details of partner contributions</w:t>
      </w:r>
      <w:r w:rsidR="009F4DE3">
        <w:t xml:space="preserve"> as outlined in section 7.2 of the grant opportunity guidelines</w:t>
      </w:r>
      <w:r w:rsidR="00BA654E">
        <w:t>.</w:t>
      </w:r>
    </w:p>
    <w:bookmarkEnd w:id="0"/>
    <w:p w14:paraId="132EE32C" w14:textId="77777777" w:rsidR="00750B67" w:rsidRDefault="00750B67">
      <w:pPr>
        <w:spacing w:before="0" w:after="200" w:line="276" w:lineRule="auto"/>
        <w:rPr>
          <w:lang w:eastAsia="en-AU"/>
        </w:rPr>
      </w:pPr>
      <w:r>
        <w:rPr>
          <w:b/>
          <w:bCs/>
        </w:rPr>
        <w:br w:type="page"/>
      </w:r>
    </w:p>
    <w:p w14:paraId="0CC2CABB" w14:textId="017F7EC4"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4773EA15" w:rsidR="00DF17AD" w:rsidRDefault="00DF17AD" w:rsidP="00DF17AD">
      <w:pPr>
        <w:rPr>
          <w:lang w:eastAsia="en-AU"/>
        </w:rPr>
      </w:pPr>
      <w:r>
        <w:rPr>
          <w:lang w:eastAsia="en-AU"/>
        </w:rPr>
        <w:t xml:space="preserve">If your </w:t>
      </w:r>
      <w:r w:rsidRPr="00805138">
        <w:rPr>
          <w:lang w:eastAsia="en-AU"/>
        </w:rPr>
        <w:t xml:space="preserve">application is </w:t>
      </w:r>
      <w:r w:rsidR="00D96ACC" w:rsidRPr="00805138">
        <w:rPr>
          <w:lang w:eastAsia="en-AU"/>
        </w:rPr>
        <w:t>successful,</w:t>
      </w:r>
      <w:r w:rsidRPr="00805138">
        <w:rPr>
          <w:lang w:eastAsia="en-AU"/>
        </w:rPr>
        <w:t xml:space="preserve"> we will need to set up a payment process to pay your grant. We need your bank account details to do this. If your application is not </w:t>
      </w:r>
      <w:r w:rsidR="00D96ACC" w:rsidRPr="00805138">
        <w:rPr>
          <w:lang w:eastAsia="en-AU"/>
        </w:rPr>
        <w:t>successful,</w:t>
      </w:r>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59E917AF"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r w:rsidR="002501FE" w:rsidRPr="00750B67">
        <w:rPr>
          <w:lang w:eastAsia="en-AU"/>
        </w:rPr>
        <w:t>or you have referred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5F2E4ECF" w:rsidR="004D0ED1" w:rsidRDefault="004D0ED1" w:rsidP="00221AAA">
      <w:pPr>
        <w:pStyle w:val="Normalexplanatory"/>
      </w:pPr>
      <w:r>
        <w:t>Individual files must be smaller than 2.0mb, and be one of the following types:</w:t>
      </w:r>
      <w:r w:rsidR="005D7919">
        <w:t xml:space="preserve"> </w:t>
      </w:r>
      <w:r>
        <w:t>docx, rtf, pdf,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0E5CA945" w:rsidR="008D4613" w:rsidRDefault="00860A15" w:rsidP="00E949CD">
      <w:pPr>
        <w:pStyle w:val="ListBullet"/>
      </w:pPr>
      <w:r>
        <w:t xml:space="preserve">Project </w:t>
      </w:r>
      <w:r w:rsidR="009F4DE3">
        <w:t>P</w:t>
      </w:r>
      <w:r>
        <w:t>lan</w:t>
      </w:r>
    </w:p>
    <w:p w14:paraId="41ED2E29" w14:textId="4EDBD450" w:rsidR="008D4613" w:rsidRDefault="00860A15" w:rsidP="00E949CD">
      <w:pPr>
        <w:pStyle w:val="Normalexplanatory"/>
      </w:pPr>
      <w:r>
        <w:t>A detail plan including key personnel with position description and CV’s</w:t>
      </w:r>
    </w:p>
    <w:p w14:paraId="1B9B7D6C" w14:textId="394F60AD" w:rsidR="00E949CD" w:rsidRDefault="00860A15" w:rsidP="00E949CD">
      <w:pPr>
        <w:pStyle w:val="ListBullet"/>
      </w:pPr>
      <w:r>
        <w:t>Risk Plan</w:t>
      </w:r>
    </w:p>
    <w:p w14:paraId="3727644A" w14:textId="468DD4F5" w:rsidR="00E949CD" w:rsidRDefault="00860A15" w:rsidP="00E949CD">
      <w:pPr>
        <w:pStyle w:val="Normalexplanatory"/>
      </w:pPr>
      <w:r>
        <w:t>Your risk mitigation strategy and plan</w:t>
      </w:r>
    </w:p>
    <w:p w14:paraId="264CC983" w14:textId="42E247AE" w:rsidR="008A553E" w:rsidRDefault="008A553E" w:rsidP="008A553E">
      <w:pPr>
        <w:pStyle w:val="ListBullet"/>
      </w:pPr>
      <w:r>
        <w:t>Detailed Project Budget</w:t>
      </w:r>
    </w:p>
    <w:p w14:paraId="6ADB6620" w14:textId="42BFD875" w:rsidR="008A553E" w:rsidRDefault="008A553E" w:rsidP="008A553E">
      <w:pPr>
        <w:pStyle w:val="Normalexplanatory"/>
      </w:pPr>
      <w:r>
        <w:t>Breakdown of project budget and anticipated expenditure</w:t>
      </w:r>
    </w:p>
    <w:p w14:paraId="12E8EB86" w14:textId="54C95AB7" w:rsidR="008A553E" w:rsidRDefault="008A553E" w:rsidP="008A553E">
      <w:pPr>
        <w:pStyle w:val="ListBullet"/>
      </w:pPr>
      <w:r>
        <w:t>Evidence to support your assessment criteria</w:t>
      </w:r>
      <w:r w:rsidR="009F4DE3">
        <w:t>, where applicable</w:t>
      </w:r>
    </w:p>
    <w:p w14:paraId="0CA0212A" w14:textId="77777777" w:rsidR="008A553E" w:rsidRDefault="008A553E" w:rsidP="008A553E">
      <w:pPr>
        <w:pStyle w:val="Normalexplanatory"/>
      </w:pPr>
      <w:r>
        <w:t>See Section G of the grant opportunity guidelines</w:t>
      </w:r>
    </w:p>
    <w:p w14:paraId="45E0A8BD" w14:textId="3A643EE6" w:rsidR="00E949CD" w:rsidRDefault="00860A15" w:rsidP="00E949CD">
      <w:pPr>
        <w:pStyle w:val="ListBullet"/>
      </w:pPr>
      <w:r>
        <w:t>Trust Deed, where applicable</w:t>
      </w:r>
    </w:p>
    <w:p w14:paraId="38C21355" w14:textId="64A79B1C" w:rsidR="00747021" w:rsidRDefault="00860A15" w:rsidP="00E949CD">
      <w:pPr>
        <w:pStyle w:val="Normalexplanatory"/>
      </w:pPr>
      <w:r w:rsidRPr="00237A57">
        <w:t>Where you have indicated your entity type is a trustee applying on behalf of a trust, you must attach trust documents showing the relationship of the incorporated trustee to the trust.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lastRenderedPageBreak/>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3"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097FBA64"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r w:rsidR="00D96ACC">
        <w:t>research,</w:t>
      </w:r>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430308F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r w:rsidR="00D95764">
        <w:rPr>
          <w:lang w:eastAsia="en-AU"/>
        </w:rPr>
        <w:t>confidentiality,</w:t>
      </w:r>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6D643781" w:rsidR="00AC1ACC" w:rsidRPr="00C65AF7" w:rsidRDefault="00AC1ACC" w:rsidP="00AC1ACC">
      <w:pPr>
        <w:rPr>
          <w:lang w:eastAsia="en-AU"/>
        </w:rPr>
      </w:pPr>
      <w:r>
        <w:rPr>
          <w:lang w:eastAsia="en-AU"/>
        </w:rPr>
        <w:t xml:space="preserve">I declare that the applicant will comply </w:t>
      </w:r>
      <w:r w:rsidR="00D95764">
        <w:rPr>
          <w:lang w:eastAsia="en-AU"/>
        </w:rPr>
        <w:t>with and</w:t>
      </w:r>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4"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5"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6" w:history="1">
        <w:r>
          <w:rPr>
            <w:rStyle w:val="Hyperlink"/>
            <w:szCs w:val="20"/>
          </w:rPr>
          <w:t>Australian Government sanctions</w:t>
        </w:r>
      </w:hyperlink>
      <w:r>
        <w:rPr>
          <w:rFonts w:cs="Arial"/>
          <w:color w:val="000000"/>
          <w:szCs w:val="20"/>
        </w:rPr>
        <w:t>.</w:t>
      </w:r>
    </w:p>
    <w:p w14:paraId="2DCB1112" w14:textId="75DA6B4F"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r w:rsidR="00D96ACC" w:rsidRPr="00E46E90">
        <w:rPr>
          <w:lang w:eastAsia="en-AU"/>
        </w:rPr>
        <w:t>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70DC" w14:textId="77777777" w:rsidR="00CA3F66" w:rsidRDefault="0030408E"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A3F66">
          <w:t>Great Barrier Reef Marine Debris Management and Mitigation Grant application requirements</w:t>
        </w:r>
      </w:sdtContent>
    </w:sdt>
    <w:r w:rsidR="004D0ED1">
      <w:tab/>
    </w:r>
  </w:p>
  <w:p w14:paraId="64541595" w14:textId="581D4EBB" w:rsidR="004D0ED1" w:rsidRPr="00865BEB" w:rsidRDefault="001B7C17" w:rsidP="00937C6C">
    <w:pPr>
      <w:pStyle w:val="Footer"/>
      <w:tabs>
        <w:tab w:val="clear" w:pos="4513"/>
        <w:tab w:val="clear" w:pos="9026"/>
        <w:tab w:val="center" w:pos="6237"/>
        <w:tab w:val="right" w:pos="8789"/>
      </w:tabs>
    </w:pPr>
    <w:r>
      <w:t>Ju</w:t>
    </w:r>
    <w:r w:rsidR="003F2F8A">
      <w:t>ly</w:t>
    </w:r>
    <w:r>
      <w:t xml:space="preserve"> </w:t>
    </w:r>
    <w:r w:rsidR="00CA3F66">
      <w:t>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261D88B8" w:rsidR="004D0ED1" w:rsidRPr="00865BEB" w:rsidRDefault="0030408E"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A3F66">
          <w:t>Great Barrier Reef Marine Debris Management and Mitigation Grant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30408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30408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6C0E4892">
          <wp:extent cx="3774440" cy="600710"/>
          <wp:effectExtent l="0" t="0" r="0" b="889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30408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30408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30408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30408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283C09A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8960D07"/>
    <w:multiLevelType w:val="hybridMultilevel"/>
    <w:tmpl w:val="AB5EB770"/>
    <w:lvl w:ilvl="0" w:tplc="C8EC82E6">
      <w:start w:val="1"/>
      <w:numFmt w:val="lowerLetter"/>
      <w:pStyle w:val="ListNumber2"/>
      <w:lvlText w:val="%1."/>
      <w:lvlJc w:val="left"/>
      <w:pPr>
        <w:ind w:left="720" w:hanging="360"/>
      </w:pPr>
      <w:rPr>
        <w:rFonts w:ascii="Arial" w:hAnsi="Arial" w:hint="default"/>
        <w:b w:val="0"/>
        <w:i w:val="0"/>
        <w:iCs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5"/>
  </w:num>
  <w:num w:numId="2" w16cid:durableId="8408283">
    <w:abstractNumId w:val="9"/>
  </w:num>
  <w:num w:numId="3" w16cid:durableId="540556954">
    <w:abstractNumId w:val="23"/>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4"/>
  </w:num>
  <w:num w:numId="6" w16cid:durableId="1404834038">
    <w:abstractNumId w:val="13"/>
  </w:num>
  <w:num w:numId="7" w16cid:durableId="1423457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9"/>
  </w:num>
  <w:num w:numId="9" w16cid:durableId="1630234583">
    <w:abstractNumId w:val="10"/>
  </w:num>
  <w:num w:numId="10" w16cid:durableId="1724988687">
    <w:abstractNumId w:val="11"/>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1"/>
  </w:num>
  <w:num w:numId="20" w16cid:durableId="784036546">
    <w:abstractNumId w:val="22"/>
  </w:num>
  <w:num w:numId="21" w16cid:durableId="541673606">
    <w:abstractNumId w:val="6"/>
  </w:num>
  <w:num w:numId="22" w16cid:durableId="1137068146">
    <w:abstractNumId w:val="16"/>
  </w:num>
  <w:num w:numId="23" w16cid:durableId="1265771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4"/>
  </w:num>
  <w:num w:numId="25" w16cid:durableId="228273664">
    <w:abstractNumId w:val="14"/>
  </w:num>
  <w:num w:numId="26" w16cid:durableId="1330711236">
    <w:abstractNumId w:val="14"/>
  </w:num>
  <w:num w:numId="27" w16cid:durableId="20039679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8968056">
    <w:abstractNumId w:val="18"/>
  </w:num>
  <w:num w:numId="29" w16cid:durableId="1753701494">
    <w:abstractNumId w:val="23"/>
  </w:num>
  <w:num w:numId="30" w16cid:durableId="652611427">
    <w:abstractNumId w:val="23"/>
  </w:num>
  <w:num w:numId="31" w16cid:durableId="275142318">
    <w:abstractNumId w:val="12"/>
  </w:num>
  <w:num w:numId="32" w16cid:durableId="573274184">
    <w:abstractNumId w:val="8"/>
  </w:num>
  <w:num w:numId="33" w16cid:durableId="1221671448">
    <w:abstractNumId w:val="8"/>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17892"/>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77"/>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17"/>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115"/>
    <w:rsid w:val="0023756C"/>
    <w:rsid w:val="002405E4"/>
    <w:rsid w:val="00242C75"/>
    <w:rsid w:val="0024483E"/>
    <w:rsid w:val="0024525F"/>
    <w:rsid w:val="0024530C"/>
    <w:rsid w:val="00245529"/>
    <w:rsid w:val="00245920"/>
    <w:rsid w:val="00245F00"/>
    <w:rsid w:val="00246D33"/>
    <w:rsid w:val="00246D5E"/>
    <w:rsid w:val="002475E1"/>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3E2B"/>
    <w:rsid w:val="002A5D41"/>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5861"/>
    <w:rsid w:val="002F6D82"/>
    <w:rsid w:val="002F6DB6"/>
    <w:rsid w:val="002F6FD4"/>
    <w:rsid w:val="002F78B9"/>
    <w:rsid w:val="002F79E8"/>
    <w:rsid w:val="0030189B"/>
    <w:rsid w:val="003024A3"/>
    <w:rsid w:val="003033B8"/>
    <w:rsid w:val="003033FE"/>
    <w:rsid w:val="0030408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29DF"/>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2F8A"/>
    <w:rsid w:val="003F384E"/>
    <w:rsid w:val="003F4F72"/>
    <w:rsid w:val="003F6F1A"/>
    <w:rsid w:val="003F7BD2"/>
    <w:rsid w:val="00400740"/>
    <w:rsid w:val="004015B4"/>
    <w:rsid w:val="00402BAD"/>
    <w:rsid w:val="0040430B"/>
    <w:rsid w:val="00405849"/>
    <w:rsid w:val="004070B2"/>
    <w:rsid w:val="00407383"/>
    <w:rsid w:val="004111AC"/>
    <w:rsid w:val="00411399"/>
    <w:rsid w:val="00411EC3"/>
    <w:rsid w:val="004124AE"/>
    <w:rsid w:val="00416335"/>
    <w:rsid w:val="004206D2"/>
    <w:rsid w:val="0042153F"/>
    <w:rsid w:val="004219B3"/>
    <w:rsid w:val="00421CC0"/>
    <w:rsid w:val="00423937"/>
    <w:rsid w:val="004240F3"/>
    <w:rsid w:val="00425613"/>
    <w:rsid w:val="00425808"/>
    <w:rsid w:val="004261FC"/>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1CBC"/>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3AC3"/>
    <w:rsid w:val="005D4214"/>
    <w:rsid w:val="005D5AF1"/>
    <w:rsid w:val="005D772A"/>
    <w:rsid w:val="005D7919"/>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5A4B"/>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6457"/>
    <w:rsid w:val="00742DA1"/>
    <w:rsid w:val="00744556"/>
    <w:rsid w:val="00746FC4"/>
    <w:rsid w:val="00747021"/>
    <w:rsid w:val="007507F9"/>
    <w:rsid w:val="00750B67"/>
    <w:rsid w:val="007535B0"/>
    <w:rsid w:val="00753E0B"/>
    <w:rsid w:val="00753FB8"/>
    <w:rsid w:val="00755E2A"/>
    <w:rsid w:val="00760C94"/>
    <w:rsid w:val="00762BDD"/>
    <w:rsid w:val="00764461"/>
    <w:rsid w:val="0076451F"/>
    <w:rsid w:val="0076489E"/>
    <w:rsid w:val="00765167"/>
    <w:rsid w:val="00770321"/>
    <w:rsid w:val="00770D66"/>
    <w:rsid w:val="00773716"/>
    <w:rsid w:val="00775198"/>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43E"/>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0A15"/>
    <w:rsid w:val="00861056"/>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53E"/>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AFC"/>
    <w:rsid w:val="00900BE0"/>
    <w:rsid w:val="00903285"/>
    <w:rsid w:val="00903A94"/>
    <w:rsid w:val="00903DE0"/>
    <w:rsid w:val="009046A7"/>
    <w:rsid w:val="00904A3A"/>
    <w:rsid w:val="00904B22"/>
    <w:rsid w:val="00904E06"/>
    <w:rsid w:val="00906AC2"/>
    <w:rsid w:val="00910BD9"/>
    <w:rsid w:val="009116B1"/>
    <w:rsid w:val="009120C4"/>
    <w:rsid w:val="00912B0D"/>
    <w:rsid w:val="00912FB4"/>
    <w:rsid w:val="00913696"/>
    <w:rsid w:val="00913A03"/>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57C80"/>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4DE3"/>
    <w:rsid w:val="009F5163"/>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76830"/>
    <w:rsid w:val="00A81A86"/>
    <w:rsid w:val="00A83BE9"/>
    <w:rsid w:val="00A855C2"/>
    <w:rsid w:val="00A85FEF"/>
    <w:rsid w:val="00A90A16"/>
    <w:rsid w:val="00A90AE2"/>
    <w:rsid w:val="00A90FC4"/>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D6E"/>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527C"/>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3F66"/>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567"/>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324D8"/>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5764"/>
    <w:rsid w:val="00D96132"/>
    <w:rsid w:val="00D96ACC"/>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3A77"/>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750B67"/>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750B67"/>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530004">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dfat.gov.au/international-relations/security/sanctions" TargetMode="External"/><Relationship Id="rId3" Type="http://schemas.openxmlformats.org/officeDocument/2006/relationships/customXml" Target="../customXml/item3.xml"/><Relationship Id="rId21" Type="http://schemas.openxmlformats.org/officeDocument/2006/relationships/hyperlink" Target="https://www.dcceew.gov.au/parks-heritage/great-barrier-reef/publications/reef-2050-long-term-sustainability-plan-2021-2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wgea.gov.au/what-we-do/compliance-reporting/non-compliant-lis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tionalredress.gov.au/institutions/institutions-have-not-yet-joined"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rants.gov.au/"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43BE8"/>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8592F"/>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3274A"/>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93B76"/>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41843650986911c346b4da7b44085a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71100066a6c7ffb2dd09e887cdb308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schemas.openxmlformats.org/package/2006/metadata/core-properties"/>
    <ds:schemaRef ds:uri="http://purl.org/dc/dcmitype/"/>
    <ds:schemaRef ds:uri="http://schemas.microsoft.com/sharepoint/v4"/>
    <ds:schemaRef ds:uri="http://purl.org/dc/elements/1.1/"/>
    <ds:schemaRef ds:uri="http://purl.org/dc/terms/"/>
    <ds:schemaRef ds:uri="http://schemas.microsoft.com/office/infopath/2007/PartnerControls"/>
    <ds:schemaRef ds:uri="2a251b7e-61e4-4816-a71f-b295a9ad20fb"/>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5295021B-BB9A-4E93-A28A-0A8841FB6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3831</Words>
  <Characters>20535</Characters>
  <Application>Microsoft Office Word</Application>
  <DocSecurity>0</DocSecurity>
  <Lines>586</Lines>
  <Paragraphs>420</Paragraphs>
  <ScaleCrop>false</ScaleCrop>
  <HeadingPairs>
    <vt:vector size="2" baseType="variant">
      <vt:variant>
        <vt:lpstr>Title</vt:lpstr>
      </vt:variant>
      <vt:variant>
        <vt:i4>1</vt:i4>
      </vt:variant>
    </vt:vector>
  </HeadingPairs>
  <TitlesOfParts>
    <vt:vector size="1" baseType="lpstr">
      <vt:lpstr>Great Barrier Reef Marine Debris Management and Mitigation Grant application requirements</vt:lpstr>
    </vt:vector>
  </TitlesOfParts>
  <Company>Industry</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Barrier Reef Marine Debris Management and Mitigation Grant application requirements</dc:title>
  <dc:creator>Business Grants Hub</dc:creator>
  <dc:description>Square brackets indicate user input.</dc:description>
  <cp:lastModifiedBy>Ng, Cecilia</cp:lastModifiedBy>
  <cp:revision>4</cp:revision>
  <cp:lastPrinted>2023-06-30T04:03:00Z</cp:lastPrinted>
  <dcterms:created xsi:type="dcterms:W3CDTF">2023-06-30T04:02:00Z</dcterms:created>
  <dcterms:modified xsi:type="dcterms:W3CDTF">2023-06-30T04:03:00Z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